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457A" w:rsidRPr="000D0076" w:rsidRDefault="0090457A" w:rsidP="0090457A">
      <w:pPr>
        <w:spacing w:line="320" w:lineRule="exact"/>
        <w:jc w:val="right"/>
        <w:rPr>
          <w:rFonts w:ascii="メイリオ" w:eastAsia="メイリオ" w:hAnsi="メイリオ"/>
          <w:szCs w:val="21"/>
        </w:rPr>
      </w:pPr>
      <w:r w:rsidRPr="000D0076">
        <w:rPr>
          <w:rFonts w:ascii="メイリオ" w:eastAsia="メイリオ" w:hAnsi="メイリオ" w:hint="eastAsia"/>
          <w:szCs w:val="21"/>
        </w:rPr>
        <w:t>平成</w:t>
      </w:r>
      <w:r w:rsidRPr="000D0076">
        <w:rPr>
          <w:rFonts w:ascii="メイリオ" w:eastAsia="メイリオ" w:hAnsi="メイリオ"/>
          <w:szCs w:val="21"/>
        </w:rPr>
        <w:t>30</w:t>
      </w:r>
      <w:r w:rsidRPr="000D0076">
        <w:rPr>
          <w:rFonts w:ascii="メイリオ" w:eastAsia="メイリオ" w:hAnsi="メイリオ" w:hint="eastAsia"/>
          <w:szCs w:val="21"/>
        </w:rPr>
        <w:t>年8月</w:t>
      </w:r>
      <w:r>
        <w:rPr>
          <w:rFonts w:ascii="メイリオ" w:eastAsia="メイリオ" w:hAnsi="メイリオ"/>
          <w:szCs w:val="21"/>
        </w:rPr>
        <w:t>9</w:t>
      </w:r>
      <w:r w:rsidRPr="000D0076">
        <w:rPr>
          <w:rFonts w:ascii="メイリオ" w:eastAsia="メイリオ" w:hAnsi="メイリオ" w:hint="eastAsia"/>
          <w:szCs w:val="21"/>
        </w:rPr>
        <w:t>日</w:t>
      </w:r>
    </w:p>
    <w:p w:rsidR="0090457A" w:rsidRPr="000D0076" w:rsidRDefault="0090457A" w:rsidP="0090457A">
      <w:pPr>
        <w:spacing w:line="320" w:lineRule="exact"/>
        <w:jc w:val="center"/>
        <w:rPr>
          <w:rFonts w:ascii="メイリオ" w:eastAsia="メイリオ" w:hAnsi="メイリオ"/>
          <w:szCs w:val="21"/>
        </w:rPr>
      </w:pPr>
      <w:r w:rsidRPr="000D0076">
        <w:rPr>
          <w:rFonts w:ascii="メイリオ" w:eastAsia="メイリオ" w:hAnsi="メイリオ" w:hint="eastAsia"/>
          <w:szCs w:val="21"/>
        </w:rPr>
        <w:t>第3</w:t>
      </w:r>
      <w:r w:rsidRPr="000D0076">
        <w:rPr>
          <w:rFonts w:ascii="メイリオ" w:eastAsia="メイリオ" w:hAnsi="メイリオ"/>
          <w:szCs w:val="21"/>
        </w:rPr>
        <w:t>3</w:t>
      </w:r>
      <w:r w:rsidRPr="000D0076">
        <w:rPr>
          <w:rFonts w:ascii="メイリオ" w:eastAsia="メイリオ" w:hAnsi="メイリオ" w:hint="eastAsia"/>
          <w:szCs w:val="21"/>
        </w:rPr>
        <w:t>期第</w:t>
      </w:r>
      <w:r w:rsidRPr="000D0076">
        <w:rPr>
          <w:rFonts w:ascii="メイリオ" w:eastAsia="メイリオ" w:hAnsi="メイリオ"/>
          <w:szCs w:val="21"/>
        </w:rPr>
        <w:t>1</w:t>
      </w:r>
      <w:r w:rsidRPr="000D0076">
        <w:rPr>
          <w:rFonts w:ascii="メイリオ" w:eastAsia="メイリオ" w:hAnsi="メイリオ" w:hint="eastAsia"/>
          <w:szCs w:val="21"/>
        </w:rPr>
        <w:t>回インターネット活用検討委員会議事メモ</w:t>
      </w:r>
    </w:p>
    <w:p w:rsidR="0090457A" w:rsidRPr="000D0076" w:rsidRDefault="0090457A" w:rsidP="0090457A">
      <w:pPr>
        <w:spacing w:line="320" w:lineRule="exact"/>
        <w:rPr>
          <w:rFonts w:ascii="メイリオ" w:eastAsia="メイリオ" w:hAnsi="メイリオ"/>
          <w:szCs w:val="21"/>
        </w:rPr>
      </w:pPr>
    </w:p>
    <w:p w:rsidR="0090457A" w:rsidRPr="000D0076" w:rsidRDefault="0090457A" w:rsidP="0090457A">
      <w:pPr>
        <w:spacing w:line="320" w:lineRule="exact"/>
        <w:rPr>
          <w:rFonts w:ascii="メイリオ" w:eastAsia="メイリオ" w:hAnsi="メイリオ"/>
          <w:szCs w:val="21"/>
        </w:rPr>
      </w:pPr>
      <w:r w:rsidRPr="000D0076">
        <w:rPr>
          <w:rFonts w:ascii="メイリオ" w:eastAsia="メイリオ" w:hAnsi="メイリオ" w:hint="eastAsia"/>
          <w:szCs w:val="21"/>
        </w:rPr>
        <w:t>開催日時：201</w:t>
      </w:r>
      <w:r w:rsidRPr="000D0076">
        <w:rPr>
          <w:rFonts w:ascii="メイリオ" w:eastAsia="メイリオ" w:hAnsi="メイリオ"/>
          <w:szCs w:val="21"/>
        </w:rPr>
        <w:t>8</w:t>
      </w:r>
      <w:r w:rsidRPr="000D0076">
        <w:rPr>
          <w:rFonts w:ascii="メイリオ" w:eastAsia="メイリオ" w:hAnsi="メイリオ" w:hint="eastAsia"/>
          <w:szCs w:val="21"/>
        </w:rPr>
        <w:t>年</w:t>
      </w:r>
      <w:r w:rsidRPr="000D0076">
        <w:rPr>
          <w:rFonts w:ascii="メイリオ" w:eastAsia="メイリオ" w:hAnsi="メイリオ"/>
          <w:szCs w:val="21"/>
        </w:rPr>
        <w:t>8</w:t>
      </w:r>
      <w:r w:rsidRPr="000D0076">
        <w:rPr>
          <w:rFonts w:ascii="メイリオ" w:eastAsia="メイリオ" w:hAnsi="メイリオ" w:hint="eastAsia"/>
          <w:szCs w:val="21"/>
        </w:rPr>
        <w:t>月</w:t>
      </w:r>
      <w:r w:rsidRPr="000D0076">
        <w:rPr>
          <w:rFonts w:ascii="メイリオ" w:eastAsia="メイリオ" w:hAnsi="メイリオ"/>
          <w:szCs w:val="21"/>
        </w:rPr>
        <w:t>5</w:t>
      </w:r>
      <w:r w:rsidRPr="000D0076">
        <w:rPr>
          <w:rFonts w:ascii="メイリオ" w:eastAsia="メイリオ" w:hAnsi="メイリオ" w:hint="eastAsia"/>
          <w:szCs w:val="21"/>
        </w:rPr>
        <w:t>日</w:t>
      </w:r>
      <w:r w:rsidRPr="000D0076">
        <w:rPr>
          <w:rFonts w:ascii="メイリオ" w:eastAsia="メイリオ" w:hAnsi="メイリオ"/>
          <w:szCs w:val="21"/>
        </w:rPr>
        <w:t>13:00</w:t>
      </w:r>
      <w:r w:rsidRPr="000D0076">
        <w:rPr>
          <w:rFonts w:ascii="メイリオ" w:eastAsia="メイリオ" w:hAnsi="メイリオ" w:hint="eastAsia"/>
          <w:szCs w:val="21"/>
        </w:rPr>
        <w:t>〜</w:t>
      </w:r>
      <w:r w:rsidRPr="000D0076">
        <w:rPr>
          <w:rFonts w:ascii="メイリオ" w:eastAsia="メイリオ" w:hAnsi="メイリオ"/>
          <w:szCs w:val="21"/>
        </w:rPr>
        <w:t>15:00</w:t>
      </w:r>
    </w:p>
    <w:p w:rsidR="0090457A" w:rsidRPr="000D0076" w:rsidRDefault="0090457A" w:rsidP="0090457A">
      <w:pPr>
        <w:spacing w:line="320" w:lineRule="exact"/>
        <w:rPr>
          <w:rFonts w:ascii="メイリオ" w:eastAsia="メイリオ" w:hAnsi="メイリオ"/>
          <w:szCs w:val="21"/>
        </w:rPr>
      </w:pPr>
      <w:r w:rsidRPr="000D0076">
        <w:rPr>
          <w:rFonts w:ascii="メイリオ" w:eastAsia="メイリオ" w:hAnsi="メイリオ" w:hint="eastAsia"/>
          <w:szCs w:val="21"/>
        </w:rPr>
        <w:t>開催場所：バームルーム</w:t>
      </w:r>
    </w:p>
    <w:p w:rsidR="0090457A" w:rsidRPr="000D0076" w:rsidRDefault="0090457A" w:rsidP="0090457A">
      <w:pPr>
        <w:spacing w:line="320" w:lineRule="exact"/>
        <w:rPr>
          <w:rFonts w:ascii="メイリオ" w:eastAsia="メイリオ" w:hAnsi="メイリオ"/>
          <w:szCs w:val="21"/>
        </w:rPr>
      </w:pPr>
      <w:r w:rsidRPr="000D0076">
        <w:rPr>
          <w:rFonts w:ascii="メイリオ" w:eastAsia="メイリオ" w:hAnsi="メイリオ" w:hint="eastAsia"/>
          <w:szCs w:val="21"/>
        </w:rPr>
        <w:t>出席者（敬称略）：</w:t>
      </w:r>
    </w:p>
    <w:p w:rsidR="0090457A" w:rsidRPr="000D0076" w:rsidRDefault="0090457A" w:rsidP="0090457A">
      <w:pPr>
        <w:spacing w:line="320" w:lineRule="exact"/>
        <w:ind w:leftChars="100" w:left="210"/>
        <w:rPr>
          <w:rFonts w:ascii="メイリオ" w:eastAsia="メイリオ" w:hAnsi="メイリオ"/>
          <w:szCs w:val="21"/>
        </w:rPr>
      </w:pPr>
      <w:r w:rsidRPr="000D0076">
        <w:rPr>
          <w:rFonts w:ascii="メイリオ" w:eastAsia="メイリオ" w:hAnsi="メイリオ" w:hint="eastAsia"/>
          <w:szCs w:val="21"/>
        </w:rPr>
        <w:t>インターネット活用検討委員：211荻原、411堀田、414</w:t>
      </w:r>
      <w:r w:rsidRPr="000D0076">
        <w:rPr>
          <w:rFonts w:ascii="メイリオ" w:eastAsia="メイリオ" w:hAnsi="メイリオ"/>
          <w:szCs w:val="21"/>
        </w:rPr>
        <w:t>関根</w:t>
      </w:r>
    </w:p>
    <w:p w:rsidR="0090457A" w:rsidRPr="000D0076" w:rsidRDefault="0090457A" w:rsidP="0090457A">
      <w:pPr>
        <w:spacing w:line="320" w:lineRule="exact"/>
        <w:ind w:leftChars="100" w:left="210"/>
        <w:rPr>
          <w:rFonts w:ascii="メイリオ" w:eastAsia="メイリオ" w:hAnsi="メイリオ"/>
          <w:szCs w:val="21"/>
        </w:rPr>
      </w:pPr>
      <w:r w:rsidRPr="000D0076">
        <w:rPr>
          <w:rFonts w:ascii="メイリオ" w:eastAsia="メイリオ" w:hAnsi="メイリオ" w:hint="eastAsia"/>
          <w:szCs w:val="21"/>
        </w:rPr>
        <w:t>担当理事：</w:t>
      </w:r>
      <w:r w:rsidRPr="000D0076">
        <w:rPr>
          <w:rFonts w:ascii="メイリオ" w:eastAsia="メイリオ" w:hAnsi="メイリオ"/>
          <w:szCs w:val="21"/>
        </w:rPr>
        <w:t>806</w:t>
      </w:r>
      <w:r w:rsidRPr="000D0076">
        <w:rPr>
          <w:rFonts w:ascii="メイリオ" w:eastAsia="メイリオ" w:hAnsi="メイリオ" w:hint="eastAsia"/>
          <w:szCs w:val="21"/>
        </w:rPr>
        <w:t>川村</w:t>
      </w:r>
    </w:p>
    <w:p w:rsidR="0090457A" w:rsidRPr="000D0076" w:rsidRDefault="0090457A" w:rsidP="0090457A">
      <w:pPr>
        <w:spacing w:line="320" w:lineRule="exact"/>
        <w:rPr>
          <w:rFonts w:ascii="メイリオ" w:eastAsia="メイリオ" w:hAnsi="メイリオ"/>
          <w:szCs w:val="21"/>
        </w:rPr>
      </w:pPr>
      <w:r w:rsidRPr="000D0076">
        <w:rPr>
          <w:rFonts w:ascii="メイリオ" w:eastAsia="メイリオ" w:hAnsi="メイリオ" w:hint="eastAsia"/>
          <w:szCs w:val="21"/>
        </w:rPr>
        <w:t>議事内容</w:t>
      </w:r>
    </w:p>
    <w:p w:rsidR="0090457A" w:rsidRPr="000D0076" w:rsidRDefault="0090457A" w:rsidP="0090457A">
      <w:pPr>
        <w:numPr>
          <w:ilvl w:val="0"/>
          <w:numId w:val="1"/>
        </w:numPr>
        <w:spacing w:line="320" w:lineRule="exact"/>
        <w:rPr>
          <w:rFonts w:ascii="メイリオ" w:eastAsia="メイリオ" w:hAnsi="メイリオ"/>
          <w:szCs w:val="21"/>
        </w:rPr>
      </w:pPr>
      <w:hyperlink r:id="rId5" w:anchor="p4069" w:history="1">
        <w:r w:rsidRPr="007617DE">
          <w:rPr>
            <w:rStyle w:val="a4"/>
            <w:rFonts w:ascii="メイリオ" w:eastAsia="メイリオ" w:hAnsi="メイリオ" w:hint="eastAsia"/>
            <w:szCs w:val="21"/>
          </w:rPr>
          <w:t>前回議</w:t>
        </w:r>
        <w:r w:rsidRPr="007617DE">
          <w:rPr>
            <w:rStyle w:val="a4"/>
            <w:rFonts w:ascii="メイリオ" w:eastAsia="メイリオ" w:hAnsi="メイリオ" w:hint="eastAsia"/>
            <w:szCs w:val="21"/>
          </w:rPr>
          <w:t>事メモ</w:t>
        </w:r>
      </w:hyperlink>
      <w:r w:rsidRPr="000D0076">
        <w:rPr>
          <w:rFonts w:ascii="メイリオ" w:eastAsia="メイリオ" w:hAnsi="メイリオ" w:hint="eastAsia"/>
          <w:szCs w:val="21"/>
        </w:rPr>
        <w:t>の確認</w:t>
      </w:r>
    </w:p>
    <w:p w:rsidR="0090457A" w:rsidRDefault="0090457A" w:rsidP="0090457A">
      <w:pPr>
        <w:numPr>
          <w:ilvl w:val="0"/>
          <w:numId w:val="1"/>
        </w:numPr>
        <w:spacing w:line="320" w:lineRule="exact"/>
        <w:rPr>
          <w:rFonts w:ascii="メイリオ" w:eastAsia="メイリオ" w:hAnsi="メイリオ"/>
          <w:szCs w:val="21"/>
        </w:rPr>
      </w:pPr>
      <w:r w:rsidRPr="000D0076">
        <w:rPr>
          <w:rFonts w:ascii="メイリオ" w:eastAsia="メイリオ" w:hAnsi="メイリオ" w:hint="eastAsia"/>
          <w:szCs w:val="21"/>
        </w:rPr>
        <w:t>理事会から</w:t>
      </w:r>
    </w:p>
    <w:p w:rsidR="0090457A" w:rsidRDefault="0090457A" w:rsidP="0090457A">
      <w:pPr>
        <w:spacing w:line="320" w:lineRule="exact"/>
        <w:ind w:leftChars="200" w:left="420"/>
        <w:rPr>
          <w:rFonts w:ascii="メイリオ" w:eastAsia="メイリオ" w:hAnsi="メイリオ"/>
          <w:szCs w:val="21"/>
        </w:rPr>
      </w:pPr>
      <w:r>
        <w:rPr>
          <w:rFonts w:ascii="メイリオ" w:eastAsia="メイリオ" w:hAnsi="メイリオ" w:hint="eastAsia"/>
          <w:szCs w:val="21"/>
        </w:rPr>
        <w:t>各専門委員会に担当理事を割り当て。インターネット活用検討委員会の担当理事は川村理事で変更なし。</w:t>
      </w:r>
    </w:p>
    <w:p w:rsidR="0090457A" w:rsidRDefault="0090457A" w:rsidP="0090457A">
      <w:pPr>
        <w:spacing w:line="320" w:lineRule="exact"/>
        <w:ind w:leftChars="200" w:left="420"/>
        <w:rPr>
          <w:rFonts w:ascii="メイリオ" w:eastAsia="メイリオ" w:hAnsi="メイリオ"/>
          <w:szCs w:val="21"/>
        </w:rPr>
      </w:pPr>
      <w:r>
        <w:rPr>
          <w:rFonts w:ascii="メイリオ" w:eastAsia="メイリオ" w:hAnsi="メイリオ" w:hint="eastAsia"/>
          <w:szCs w:val="21"/>
        </w:rPr>
        <w:t>インターネット活用検討委員会に新たな委員の参加者はいなかった。</w:t>
      </w:r>
    </w:p>
    <w:p w:rsidR="0090457A" w:rsidRPr="000D0076" w:rsidRDefault="0090457A" w:rsidP="0090457A">
      <w:pPr>
        <w:spacing w:line="320" w:lineRule="exact"/>
        <w:ind w:leftChars="200" w:left="420"/>
        <w:rPr>
          <w:rFonts w:ascii="メイリオ" w:eastAsia="メイリオ" w:hAnsi="メイリオ"/>
          <w:szCs w:val="21"/>
        </w:rPr>
      </w:pPr>
      <w:r>
        <w:rPr>
          <w:rFonts w:ascii="メイリオ" w:eastAsia="メイリオ" w:hAnsi="メイリオ" w:hint="eastAsia"/>
          <w:szCs w:val="21"/>
        </w:rPr>
        <w:t>理事長から担当理事へ委員会に対し活動のスタートをかけてほしいとの指示があった。</w:t>
      </w:r>
    </w:p>
    <w:p w:rsidR="0090457A" w:rsidRDefault="0090457A" w:rsidP="0090457A">
      <w:pPr>
        <w:numPr>
          <w:ilvl w:val="0"/>
          <w:numId w:val="1"/>
        </w:numPr>
        <w:spacing w:line="320" w:lineRule="exact"/>
        <w:rPr>
          <w:rFonts w:ascii="メイリオ" w:eastAsia="メイリオ" w:hAnsi="メイリオ"/>
          <w:szCs w:val="21"/>
        </w:rPr>
      </w:pPr>
      <w:r w:rsidRPr="000D0076">
        <w:rPr>
          <w:rFonts w:ascii="メイリオ" w:eastAsia="メイリオ" w:hAnsi="メイリオ" w:hint="eastAsia"/>
          <w:szCs w:val="21"/>
        </w:rPr>
        <w:t>区分所有者・居住者のご意見を聴く会開催について</w:t>
      </w:r>
    </w:p>
    <w:p w:rsidR="0090457A" w:rsidRDefault="0090457A" w:rsidP="0090457A">
      <w:pPr>
        <w:spacing w:line="320" w:lineRule="exact"/>
        <w:ind w:left="420"/>
        <w:rPr>
          <w:rFonts w:ascii="メイリオ" w:eastAsia="メイリオ" w:hAnsi="メイリオ"/>
          <w:szCs w:val="21"/>
        </w:rPr>
      </w:pPr>
      <w:r w:rsidRPr="007617DE">
        <w:rPr>
          <w:rFonts w:ascii="メイリオ" w:eastAsia="メイリオ" w:hAnsi="メイリオ" w:hint="eastAsia"/>
          <w:szCs w:val="21"/>
        </w:rPr>
        <w:t>第32期第7回インターネット活用検討委員会</w:t>
      </w:r>
      <w:r>
        <w:rPr>
          <w:rFonts w:ascii="メイリオ" w:eastAsia="メイリオ" w:hAnsi="メイリオ" w:hint="eastAsia"/>
          <w:szCs w:val="21"/>
        </w:rPr>
        <w:t>（2018年5月27日）にて検討した意見交換会企画について実施に向け具体的な計画を検討。</w:t>
      </w:r>
    </w:p>
    <w:p w:rsidR="0090457A" w:rsidRPr="000D0076" w:rsidRDefault="0090457A" w:rsidP="0090457A">
      <w:pPr>
        <w:spacing w:line="320" w:lineRule="exact"/>
        <w:ind w:left="420"/>
        <w:rPr>
          <w:rFonts w:ascii="メイリオ" w:eastAsia="メイリオ" w:hAnsi="メイリオ"/>
          <w:szCs w:val="21"/>
        </w:rPr>
      </w:pPr>
      <w:r>
        <w:rPr>
          <w:rFonts w:ascii="メイリオ" w:eastAsia="メイリオ" w:hAnsi="メイリオ" w:hint="eastAsia"/>
          <w:szCs w:val="21"/>
        </w:rPr>
        <w:t>（</w:t>
      </w:r>
      <w:hyperlink r:id="rId6" w:anchor="p4046" w:history="1">
        <w:r w:rsidRPr="007617DE">
          <w:rPr>
            <w:rStyle w:val="a4"/>
            <w:rFonts w:ascii="メイリオ" w:eastAsia="メイリオ" w:hAnsi="メイリオ" w:hint="eastAsia"/>
            <w:szCs w:val="21"/>
          </w:rPr>
          <w:t>第7回インターネット活用検討委員会議事メモ（2018年5月27日）</w:t>
        </w:r>
      </w:hyperlink>
      <w:r>
        <w:rPr>
          <w:rFonts w:ascii="メイリオ" w:eastAsia="メイリオ" w:hAnsi="メイリオ" w:hint="eastAsia"/>
          <w:szCs w:val="21"/>
        </w:rPr>
        <w:t>の添付資料</w:t>
      </w:r>
      <w:r w:rsidRPr="000D0076">
        <w:rPr>
          <w:rFonts w:ascii="メイリオ" w:eastAsia="メイリオ" w:hAnsi="メイリオ" w:hint="eastAsia"/>
          <w:szCs w:val="21"/>
        </w:rPr>
        <w:t>「区分所有者・居住者との「基本方針」「コンテンツ」に関する共有とご意見聴取」</w:t>
      </w:r>
      <w:r>
        <w:rPr>
          <w:rFonts w:ascii="メイリオ" w:eastAsia="メイリオ" w:hAnsi="メイリオ" w:hint="eastAsia"/>
          <w:szCs w:val="21"/>
        </w:rPr>
        <w:t>ご参照）</w:t>
      </w:r>
    </w:p>
    <w:p w:rsidR="0090457A" w:rsidRPr="007617DE" w:rsidRDefault="0090457A" w:rsidP="0090457A">
      <w:pPr>
        <w:spacing w:line="320" w:lineRule="exact"/>
        <w:ind w:left="420"/>
        <w:rPr>
          <w:rFonts w:ascii="メイリオ" w:eastAsia="メイリオ" w:hAnsi="メイリオ" w:hint="eastAsia"/>
          <w:szCs w:val="21"/>
        </w:rPr>
      </w:pPr>
      <w:r>
        <w:rPr>
          <w:rFonts w:ascii="メイリオ" w:eastAsia="メイリオ" w:hAnsi="メイリオ" w:hint="eastAsia"/>
          <w:szCs w:val="21"/>
        </w:rPr>
        <w:t>【実施計画】</w:t>
      </w:r>
    </w:p>
    <w:p w:rsidR="0090457A" w:rsidRPr="00FF465F" w:rsidRDefault="0090457A" w:rsidP="0090457A">
      <w:pPr>
        <w:pStyle w:val="a3"/>
        <w:numPr>
          <w:ilvl w:val="0"/>
          <w:numId w:val="3"/>
        </w:numPr>
        <w:spacing w:line="320" w:lineRule="exact"/>
        <w:ind w:leftChars="200" w:left="420" w:firstLine="0"/>
        <w:rPr>
          <w:rFonts w:ascii="メイリオ" w:eastAsia="メイリオ" w:hAnsi="メイリオ"/>
          <w:szCs w:val="21"/>
        </w:rPr>
      </w:pPr>
      <w:r w:rsidRPr="00FF465F">
        <w:rPr>
          <w:rFonts w:ascii="メイリオ" w:eastAsia="メイリオ" w:hAnsi="メイリオ" w:hint="eastAsia"/>
          <w:szCs w:val="21"/>
        </w:rPr>
        <w:t>開催日時　9月16日（日）1</w:t>
      </w:r>
      <w:r w:rsidRPr="00FF465F">
        <w:rPr>
          <w:rFonts w:ascii="メイリオ" w:eastAsia="メイリオ" w:hAnsi="メイリオ"/>
          <w:szCs w:val="21"/>
        </w:rPr>
        <w:t>0:00</w:t>
      </w:r>
      <w:r w:rsidRPr="00FF465F">
        <w:rPr>
          <w:rFonts w:ascii="メイリオ" w:eastAsia="メイリオ" w:hAnsi="メイリオ" w:hint="eastAsia"/>
          <w:szCs w:val="21"/>
        </w:rPr>
        <w:t>～</w:t>
      </w:r>
      <w:r w:rsidRPr="00FF465F">
        <w:rPr>
          <w:rFonts w:ascii="メイリオ" w:eastAsia="メイリオ" w:hAnsi="メイリオ"/>
          <w:szCs w:val="21"/>
        </w:rPr>
        <w:t>12:00</w:t>
      </w:r>
      <w:r w:rsidRPr="00FF465F">
        <w:rPr>
          <w:rFonts w:ascii="メイリオ" w:eastAsia="メイリオ" w:hAnsi="メイリオ" w:hint="eastAsia"/>
          <w:szCs w:val="21"/>
        </w:rPr>
        <w:t>バームルーム</w:t>
      </w:r>
    </w:p>
    <w:p w:rsidR="0090457A" w:rsidRDefault="0090457A" w:rsidP="0090457A">
      <w:pPr>
        <w:pStyle w:val="a3"/>
        <w:numPr>
          <w:ilvl w:val="0"/>
          <w:numId w:val="3"/>
        </w:numPr>
        <w:spacing w:line="320" w:lineRule="exact"/>
        <w:ind w:leftChars="200" w:left="420" w:firstLine="0"/>
        <w:rPr>
          <w:rFonts w:ascii="メイリオ" w:eastAsia="メイリオ" w:hAnsi="メイリオ"/>
          <w:szCs w:val="21"/>
        </w:rPr>
      </w:pPr>
      <w:r>
        <w:rPr>
          <w:rFonts w:ascii="メイリオ" w:eastAsia="メイリオ" w:hAnsi="メイリオ" w:hint="eastAsia"/>
          <w:szCs w:val="21"/>
        </w:rPr>
        <w:t>表題「バームハイツのホームページ意見交換会」</w:t>
      </w:r>
    </w:p>
    <w:p w:rsidR="0090457A" w:rsidRPr="007617DE" w:rsidRDefault="0090457A" w:rsidP="0090457A">
      <w:pPr>
        <w:pStyle w:val="a3"/>
        <w:numPr>
          <w:ilvl w:val="0"/>
          <w:numId w:val="3"/>
        </w:numPr>
        <w:spacing w:line="320" w:lineRule="exact"/>
        <w:ind w:leftChars="200" w:left="420" w:firstLine="0"/>
        <w:rPr>
          <w:rFonts w:ascii="メイリオ" w:eastAsia="メイリオ" w:hAnsi="メイリオ"/>
          <w:szCs w:val="21"/>
        </w:rPr>
      </w:pPr>
      <w:r w:rsidRPr="00FF465F">
        <w:rPr>
          <w:rFonts w:ascii="メイリオ" w:eastAsia="メイリオ" w:hAnsi="メイリオ" w:hint="eastAsia"/>
          <w:szCs w:val="21"/>
        </w:rPr>
        <w:t>内容</w:t>
      </w:r>
    </w:p>
    <w:p w:rsidR="0090457A" w:rsidRPr="007617DE" w:rsidRDefault="0090457A" w:rsidP="0090457A">
      <w:pPr>
        <w:pStyle w:val="a3"/>
        <w:numPr>
          <w:ilvl w:val="0"/>
          <w:numId w:val="4"/>
        </w:numPr>
        <w:spacing w:line="320" w:lineRule="exact"/>
        <w:ind w:leftChars="500" w:left="1260" w:hangingChars="100" w:hanging="210"/>
        <w:rPr>
          <w:rFonts w:ascii="メイリオ" w:eastAsia="メイリオ" w:hAnsi="メイリオ"/>
          <w:szCs w:val="21"/>
        </w:rPr>
      </w:pPr>
      <w:r w:rsidRPr="007617DE">
        <w:rPr>
          <w:rFonts w:ascii="メイリオ" w:eastAsia="メイリオ" w:hAnsi="メイリオ" w:hint="eastAsia"/>
          <w:color w:val="000000" w:themeColor="dark1"/>
          <w:kern w:val="24"/>
          <w:szCs w:val="21"/>
        </w:rPr>
        <w:t>過去の経緯の説明</w:t>
      </w:r>
    </w:p>
    <w:p w:rsidR="0090457A" w:rsidRPr="007617DE" w:rsidRDefault="0090457A" w:rsidP="0090457A">
      <w:pPr>
        <w:pStyle w:val="a3"/>
        <w:numPr>
          <w:ilvl w:val="0"/>
          <w:numId w:val="4"/>
        </w:numPr>
        <w:spacing w:line="320" w:lineRule="exact"/>
        <w:ind w:leftChars="500" w:left="1260" w:hangingChars="100" w:hanging="210"/>
        <w:rPr>
          <w:rFonts w:ascii="メイリオ" w:eastAsia="メイリオ" w:hAnsi="メイリオ"/>
          <w:szCs w:val="21"/>
        </w:rPr>
      </w:pPr>
      <w:r w:rsidRPr="007617DE">
        <w:rPr>
          <w:rFonts w:ascii="メイリオ" w:eastAsia="メイリオ" w:hAnsi="メイリオ" w:hint="eastAsia"/>
          <w:color w:val="000000" w:themeColor="dark1"/>
          <w:kern w:val="24"/>
          <w:szCs w:val="21"/>
        </w:rPr>
        <w:t>現状の説明</w:t>
      </w:r>
    </w:p>
    <w:p w:rsidR="0090457A" w:rsidRPr="007617DE" w:rsidRDefault="0090457A" w:rsidP="0090457A">
      <w:pPr>
        <w:pStyle w:val="a3"/>
        <w:numPr>
          <w:ilvl w:val="0"/>
          <w:numId w:val="4"/>
        </w:numPr>
        <w:spacing w:line="320" w:lineRule="exact"/>
        <w:ind w:leftChars="500" w:left="1260" w:hangingChars="100" w:hanging="210"/>
        <w:rPr>
          <w:rFonts w:ascii="メイリオ" w:eastAsia="メイリオ" w:hAnsi="メイリオ"/>
          <w:szCs w:val="21"/>
        </w:rPr>
      </w:pPr>
      <w:r w:rsidRPr="007617DE">
        <w:rPr>
          <w:rFonts w:ascii="メイリオ" w:eastAsia="メイリオ" w:hAnsi="メイリオ" w:hint="eastAsia"/>
          <w:color w:val="000000" w:themeColor="dark1"/>
          <w:kern w:val="24"/>
          <w:szCs w:val="21"/>
        </w:rPr>
        <w:t>ホームページリニューアルの経緯と方針の説明</w:t>
      </w:r>
    </w:p>
    <w:p w:rsidR="0090457A" w:rsidRPr="007617DE" w:rsidRDefault="0090457A" w:rsidP="0090457A">
      <w:pPr>
        <w:pStyle w:val="a3"/>
        <w:numPr>
          <w:ilvl w:val="0"/>
          <w:numId w:val="4"/>
        </w:numPr>
        <w:spacing w:line="320" w:lineRule="exact"/>
        <w:ind w:leftChars="500" w:left="1260" w:hangingChars="100" w:hanging="210"/>
        <w:rPr>
          <w:rFonts w:ascii="メイリオ" w:eastAsia="メイリオ" w:hAnsi="メイリオ"/>
          <w:szCs w:val="21"/>
        </w:rPr>
      </w:pPr>
      <w:r w:rsidRPr="007617DE">
        <w:rPr>
          <w:rFonts w:ascii="メイリオ" w:eastAsia="メイリオ" w:hAnsi="メイリオ" w:hint="eastAsia"/>
          <w:color w:val="000000" w:themeColor="dark1"/>
          <w:kern w:val="24"/>
          <w:szCs w:val="21"/>
        </w:rPr>
        <w:t>皆様からのご意見を頂く</w:t>
      </w:r>
    </w:p>
    <w:p w:rsidR="0090457A" w:rsidRDefault="0090457A" w:rsidP="0090457A">
      <w:pPr>
        <w:pStyle w:val="a3"/>
        <w:numPr>
          <w:ilvl w:val="0"/>
          <w:numId w:val="3"/>
        </w:numPr>
        <w:spacing w:line="320" w:lineRule="exact"/>
        <w:ind w:leftChars="200" w:left="420" w:firstLine="0"/>
        <w:rPr>
          <w:rFonts w:ascii="メイリオ" w:eastAsia="メイリオ" w:hAnsi="メイリオ"/>
          <w:szCs w:val="21"/>
        </w:rPr>
      </w:pPr>
      <w:r w:rsidRPr="007617DE">
        <w:rPr>
          <w:rFonts w:ascii="メイリオ" w:eastAsia="メイリオ" w:hAnsi="メイリオ" w:hint="eastAsia"/>
          <w:szCs w:val="21"/>
        </w:rPr>
        <w:t>広報</w:t>
      </w:r>
    </w:p>
    <w:p w:rsidR="0090457A" w:rsidRDefault="0090457A" w:rsidP="0090457A">
      <w:pPr>
        <w:pStyle w:val="a3"/>
        <w:spacing w:line="320" w:lineRule="exact"/>
        <w:ind w:leftChars="500" w:left="1050"/>
        <w:rPr>
          <w:rFonts w:ascii="メイリオ" w:eastAsia="メイリオ" w:hAnsi="メイリオ"/>
          <w:szCs w:val="21"/>
        </w:rPr>
      </w:pPr>
      <w:r w:rsidRPr="007617DE">
        <w:rPr>
          <w:rFonts w:ascii="メイリオ" w:eastAsia="メイリオ" w:hAnsi="メイリオ"/>
          <w:szCs w:val="21"/>
        </w:rPr>
        <w:t>8</w:t>
      </w:r>
      <w:r w:rsidRPr="007617DE">
        <w:rPr>
          <w:rFonts w:ascii="メイリオ" w:eastAsia="メイリオ" w:hAnsi="メイリオ" w:hint="eastAsia"/>
          <w:szCs w:val="21"/>
        </w:rPr>
        <w:t>月度理事会議事録の末尾に（１）～（３）</w:t>
      </w:r>
      <w:r>
        <w:rPr>
          <w:rFonts w:ascii="メイリオ" w:eastAsia="メイリオ" w:hAnsi="メイリオ" w:hint="eastAsia"/>
          <w:szCs w:val="21"/>
        </w:rPr>
        <w:t>の内容を記載し参加を促す。</w:t>
      </w:r>
    </w:p>
    <w:p w:rsidR="0090457A" w:rsidRPr="007617DE" w:rsidRDefault="0090457A" w:rsidP="0090457A">
      <w:pPr>
        <w:pStyle w:val="a3"/>
        <w:spacing w:line="320" w:lineRule="exact"/>
        <w:ind w:leftChars="500" w:left="1050"/>
        <w:rPr>
          <w:rFonts w:ascii="メイリオ" w:eastAsia="メイリオ" w:hAnsi="メイリオ"/>
          <w:szCs w:val="21"/>
        </w:rPr>
      </w:pPr>
      <w:r w:rsidRPr="007617DE">
        <w:rPr>
          <w:rFonts w:ascii="メイリオ" w:eastAsia="メイリオ" w:hAnsi="メイリオ" w:hint="eastAsia"/>
          <w:szCs w:val="21"/>
        </w:rPr>
        <w:t>ポスター掲示 9月1日から（荻原委員担当）</w:t>
      </w:r>
      <w:r>
        <w:rPr>
          <w:rFonts w:ascii="メイリオ" w:eastAsia="メイリオ" w:hAnsi="メイリオ" w:hint="eastAsia"/>
          <w:szCs w:val="21"/>
        </w:rPr>
        <w:t>。</w:t>
      </w:r>
    </w:p>
    <w:p w:rsidR="0090457A" w:rsidRDefault="0090457A" w:rsidP="0090457A">
      <w:pPr>
        <w:spacing w:line="320" w:lineRule="exact"/>
        <w:ind w:leftChars="200" w:left="420"/>
        <w:rPr>
          <w:rFonts w:ascii="メイリオ" w:eastAsia="メイリオ" w:hAnsi="メイリオ"/>
          <w:szCs w:val="21"/>
        </w:rPr>
      </w:pPr>
      <w:r>
        <w:rPr>
          <w:rFonts w:ascii="メイリオ" w:eastAsia="メイリオ" w:hAnsi="メイリオ" w:hint="eastAsia"/>
          <w:szCs w:val="21"/>
        </w:rPr>
        <w:t>開催にあたり以下の分担で進める。</w:t>
      </w:r>
    </w:p>
    <w:p w:rsidR="0090457A" w:rsidRDefault="0090457A" w:rsidP="0090457A">
      <w:pPr>
        <w:pStyle w:val="a3"/>
        <w:numPr>
          <w:ilvl w:val="0"/>
          <w:numId w:val="5"/>
        </w:numPr>
        <w:spacing w:line="320" w:lineRule="exact"/>
        <w:ind w:leftChars="200" w:left="420" w:firstLine="0"/>
        <w:rPr>
          <w:rFonts w:ascii="メイリオ" w:eastAsia="メイリオ" w:hAnsi="メイリオ"/>
          <w:szCs w:val="21"/>
        </w:rPr>
      </w:pPr>
      <w:r w:rsidRPr="007617DE">
        <w:rPr>
          <w:rFonts w:ascii="メイリオ" w:eastAsia="メイリオ" w:hAnsi="メイリオ" w:hint="eastAsia"/>
          <w:szCs w:val="21"/>
        </w:rPr>
        <w:t>場所の確保の確認（川村理事）</w:t>
      </w:r>
    </w:p>
    <w:p w:rsidR="0090457A" w:rsidRDefault="0090457A" w:rsidP="0090457A">
      <w:pPr>
        <w:pStyle w:val="a3"/>
        <w:numPr>
          <w:ilvl w:val="0"/>
          <w:numId w:val="5"/>
        </w:numPr>
        <w:spacing w:line="320" w:lineRule="exact"/>
        <w:ind w:leftChars="200" w:left="420" w:firstLine="0"/>
        <w:rPr>
          <w:rFonts w:ascii="メイリオ" w:eastAsia="メイリオ" w:hAnsi="メイリオ"/>
          <w:szCs w:val="21"/>
        </w:rPr>
      </w:pPr>
      <w:r w:rsidRPr="007617DE">
        <w:rPr>
          <w:rFonts w:ascii="メイリオ" w:eastAsia="メイリオ" w:hAnsi="メイリオ" w:hint="eastAsia"/>
          <w:szCs w:val="21"/>
        </w:rPr>
        <w:t>理事会への議事録への記載の依頼（川村理事）</w:t>
      </w:r>
    </w:p>
    <w:p w:rsidR="0090457A" w:rsidRDefault="0090457A" w:rsidP="0090457A">
      <w:pPr>
        <w:pStyle w:val="a3"/>
        <w:numPr>
          <w:ilvl w:val="0"/>
          <w:numId w:val="5"/>
        </w:numPr>
        <w:spacing w:line="320" w:lineRule="exact"/>
        <w:ind w:leftChars="200" w:left="420" w:firstLine="0"/>
        <w:rPr>
          <w:rFonts w:ascii="メイリオ" w:eastAsia="メイリオ" w:hAnsi="メイリオ"/>
          <w:szCs w:val="21"/>
        </w:rPr>
      </w:pPr>
      <w:r w:rsidRPr="007617DE">
        <w:rPr>
          <w:rFonts w:ascii="メイリオ" w:eastAsia="メイリオ" w:hAnsi="メイリオ" w:hint="eastAsia"/>
          <w:szCs w:val="21"/>
        </w:rPr>
        <w:t>説明資料の準備（関根委員）</w:t>
      </w:r>
    </w:p>
    <w:p w:rsidR="0090457A" w:rsidRPr="007617DE" w:rsidRDefault="0090457A" w:rsidP="0090457A">
      <w:pPr>
        <w:pStyle w:val="a3"/>
        <w:numPr>
          <w:ilvl w:val="0"/>
          <w:numId w:val="5"/>
        </w:numPr>
        <w:spacing w:line="320" w:lineRule="exact"/>
        <w:ind w:leftChars="200" w:left="420" w:firstLine="0"/>
        <w:rPr>
          <w:rFonts w:ascii="メイリオ" w:eastAsia="メイリオ" w:hAnsi="メイリオ"/>
          <w:szCs w:val="21"/>
        </w:rPr>
      </w:pPr>
      <w:r w:rsidRPr="007617DE">
        <w:rPr>
          <w:rFonts w:ascii="メイリオ" w:eastAsia="メイリオ" w:hAnsi="メイリオ" w:hint="eastAsia"/>
          <w:szCs w:val="21"/>
        </w:rPr>
        <w:t>説明会の段取り作成（準備するもの、会場設営、当日の役割分担）（関根委員）</w:t>
      </w:r>
    </w:p>
    <w:p w:rsidR="0090457A" w:rsidRPr="000D0076" w:rsidRDefault="0090457A" w:rsidP="0090457A">
      <w:pPr>
        <w:numPr>
          <w:ilvl w:val="0"/>
          <w:numId w:val="1"/>
        </w:numPr>
        <w:spacing w:line="320" w:lineRule="exact"/>
        <w:rPr>
          <w:rFonts w:ascii="メイリオ" w:eastAsia="メイリオ" w:hAnsi="メイリオ"/>
          <w:szCs w:val="21"/>
        </w:rPr>
      </w:pPr>
      <w:r w:rsidRPr="000D0076">
        <w:rPr>
          <w:rFonts w:ascii="メイリオ" w:eastAsia="メイリオ" w:hAnsi="メイリオ" w:hint="eastAsia"/>
          <w:szCs w:val="21"/>
        </w:rPr>
        <w:t>ホームページ掲載するコンテンツの洗い出しと整理</w:t>
      </w:r>
    </w:p>
    <w:p w:rsidR="0090457A" w:rsidRPr="000D0076" w:rsidRDefault="0090457A" w:rsidP="0090457A">
      <w:pPr>
        <w:numPr>
          <w:ilvl w:val="0"/>
          <w:numId w:val="2"/>
        </w:numPr>
        <w:spacing w:line="320" w:lineRule="exact"/>
        <w:ind w:leftChars="200" w:left="630" w:hangingChars="100" w:hanging="210"/>
        <w:rPr>
          <w:rFonts w:ascii="メイリオ" w:eastAsia="メイリオ" w:hAnsi="メイリオ"/>
          <w:szCs w:val="21"/>
        </w:rPr>
      </w:pPr>
      <w:r w:rsidRPr="000D0076">
        <w:rPr>
          <w:rFonts w:ascii="メイリオ" w:eastAsia="メイリオ" w:hAnsi="メイリオ" w:hint="eastAsia"/>
          <w:szCs w:val="21"/>
        </w:rPr>
        <w:t>居住者・区分所有者に対する利用ニーズの高い情報のコンテンツついて</w:t>
      </w:r>
      <w:r>
        <w:rPr>
          <w:rFonts w:ascii="メイリオ" w:eastAsia="メイリオ" w:hAnsi="メイリオ" w:hint="eastAsia"/>
          <w:szCs w:val="21"/>
        </w:rPr>
        <w:t>「内容の概要」「説明のポイント」が空欄になっている個所について検討し記入。中分類「生活ルール」の途中まで。</w:t>
      </w:r>
    </w:p>
    <w:p w:rsidR="0090457A" w:rsidRPr="000D0076" w:rsidRDefault="0090457A" w:rsidP="0090457A">
      <w:pPr>
        <w:numPr>
          <w:ilvl w:val="0"/>
          <w:numId w:val="1"/>
        </w:numPr>
        <w:spacing w:line="320" w:lineRule="exact"/>
        <w:rPr>
          <w:rFonts w:ascii="メイリオ" w:eastAsia="メイリオ" w:hAnsi="メイリオ"/>
          <w:szCs w:val="21"/>
        </w:rPr>
      </w:pPr>
      <w:r w:rsidRPr="000D0076">
        <w:rPr>
          <w:rFonts w:ascii="メイリオ" w:eastAsia="メイリオ" w:hAnsi="メイリオ" w:hint="eastAsia"/>
          <w:szCs w:val="21"/>
        </w:rPr>
        <w:lastRenderedPageBreak/>
        <w:t>添付資料</w:t>
      </w:r>
    </w:p>
    <w:p w:rsidR="0090457A" w:rsidRPr="000D0076" w:rsidRDefault="0090457A" w:rsidP="0090457A">
      <w:pPr>
        <w:numPr>
          <w:ilvl w:val="0"/>
          <w:numId w:val="2"/>
        </w:numPr>
        <w:spacing w:line="320" w:lineRule="exact"/>
        <w:ind w:leftChars="200" w:left="630" w:hangingChars="100" w:hanging="210"/>
        <w:rPr>
          <w:rFonts w:ascii="メイリオ" w:eastAsia="メイリオ" w:hAnsi="メイリオ"/>
          <w:szCs w:val="21"/>
        </w:rPr>
      </w:pPr>
      <w:r w:rsidRPr="000D0076">
        <w:rPr>
          <w:rFonts w:ascii="メイリオ" w:eastAsia="メイリオ" w:hAnsi="メイリオ" w:hint="eastAsia"/>
          <w:szCs w:val="21"/>
        </w:rPr>
        <w:t>「ホームページコンテンツの構成と内容」</w:t>
      </w:r>
    </w:p>
    <w:p w:rsidR="0090457A" w:rsidRPr="000D0076" w:rsidRDefault="0090457A" w:rsidP="0090457A">
      <w:pPr>
        <w:numPr>
          <w:ilvl w:val="0"/>
          <w:numId w:val="1"/>
        </w:numPr>
        <w:spacing w:line="320" w:lineRule="exact"/>
        <w:rPr>
          <w:rFonts w:ascii="メイリオ" w:eastAsia="メイリオ" w:hAnsi="メイリオ"/>
          <w:szCs w:val="21"/>
        </w:rPr>
      </w:pPr>
      <w:r w:rsidRPr="000D0076">
        <w:rPr>
          <w:rFonts w:ascii="メイリオ" w:eastAsia="メイリオ" w:hAnsi="メイリオ" w:hint="eastAsia"/>
          <w:szCs w:val="21"/>
        </w:rPr>
        <w:t>次回開催予定</w:t>
      </w:r>
    </w:p>
    <w:p w:rsidR="0090457A" w:rsidRDefault="0090457A" w:rsidP="0090457A">
      <w:pPr>
        <w:spacing w:line="320" w:lineRule="exact"/>
        <w:ind w:leftChars="100" w:left="210"/>
        <w:rPr>
          <w:rFonts w:ascii="メイリオ" w:eastAsia="メイリオ" w:hAnsi="メイリオ"/>
          <w:szCs w:val="21"/>
        </w:rPr>
      </w:pPr>
      <w:r w:rsidRPr="000D0076">
        <w:rPr>
          <w:rFonts w:ascii="メイリオ" w:eastAsia="メイリオ" w:hAnsi="メイリオ" w:hint="eastAsia"/>
          <w:szCs w:val="21"/>
        </w:rPr>
        <w:t>9月</w:t>
      </w:r>
      <w:r>
        <w:rPr>
          <w:rFonts w:ascii="メイリオ" w:eastAsia="メイリオ" w:hAnsi="メイリオ" w:hint="eastAsia"/>
          <w:szCs w:val="21"/>
        </w:rPr>
        <w:t>９</w:t>
      </w:r>
      <w:r w:rsidRPr="000D0076">
        <w:rPr>
          <w:rFonts w:ascii="メイリオ" w:eastAsia="メイリオ" w:hAnsi="メイリオ" w:hint="eastAsia"/>
          <w:szCs w:val="21"/>
        </w:rPr>
        <w:t>日</w:t>
      </w:r>
      <w:r>
        <w:rPr>
          <w:rFonts w:ascii="メイリオ" w:eastAsia="メイリオ" w:hAnsi="メイリオ" w:hint="eastAsia"/>
          <w:szCs w:val="21"/>
        </w:rPr>
        <w:t>（日）1</w:t>
      </w:r>
      <w:r>
        <w:rPr>
          <w:rFonts w:ascii="メイリオ" w:eastAsia="メイリオ" w:hAnsi="メイリオ"/>
          <w:szCs w:val="21"/>
        </w:rPr>
        <w:t>3:00</w:t>
      </w:r>
      <w:r>
        <w:rPr>
          <w:rFonts w:ascii="メイリオ" w:eastAsia="メイリオ" w:hAnsi="メイリオ" w:hint="eastAsia"/>
          <w:szCs w:val="21"/>
        </w:rPr>
        <w:t>～</w:t>
      </w:r>
      <w:r>
        <w:rPr>
          <w:rFonts w:ascii="メイリオ" w:eastAsia="メイリオ" w:hAnsi="メイリオ"/>
          <w:szCs w:val="21"/>
        </w:rPr>
        <w:t>15:00</w:t>
      </w:r>
      <w:r>
        <w:rPr>
          <w:rFonts w:ascii="メイリオ" w:eastAsia="メイリオ" w:hAnsi="メイリオ" w:hint="eastAsia"/>
          <w:szCs w:val="21"/>
        </w:rPr>
        <w:t>バームルーム（予約：川村理事担当）</w:t>
      </w:r>
    </w:p>
    <w:p w:rsidR="009F659C" w:rsidRPr="0090457A" w:rsidRDefault="0090457A" w:rsidP="0090457A">
      <w:pPr>
        <w:tabs>
          <w:tab w:val="right" w:pos="8504"/>
        </w:tabs>
        <w:spacing w:line="320" w:lineRule="exact"/>
        <w:ind w:leftChars="100" w:left="210"/>
        <w:jc w:val="right"/>
        <w:rPr>
          <w:rFonts w:ascii="メイリオ" w:eastAsia="メイリオ" w:hAnsi="メイリオ" w:hint="eastAsia"/>
          <w:szCs w:val="21"/>
        </w:rPr>
      </w:pPr>
      <w:r w:rsidRPr="000D0076">
        <w:rPr>
          <w:rFonts w:ascii="メイリオ" w:eastAsia="メイリオ" w:hAnsi="メイリオ" w:hint="eastAsia"/>
          <w:szCs w:val="21"/>
        </w:rPr>
        <w:t>以上</w:t>
      </w:r>
      <w:bookmarkStart w:id="0" w:name="_GoBack"/>
      <w:bookmarkEnd w:id="0"/>
    </w:p>
    <w:sectPr w:rsidR="009F659C" w:rsidRPr="0090457A" w:rsidSect="00A435B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FE692A"/>
    <w:multiLevelType w:val="hybridMultilevel"/>
    <w:tmpl w:val="4A72697C"/>
    <w:lvl w:ilvl="0" w:tplc="A0BE21EE">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1614A3B"/>
    <w:multiLevelType w:val="hybridMultilevel"/>
    <w:tmpl w:val="5784C850"/>
    <w:lvl w:ilvl="0" w:tplc="90AEEF6A">
      <w:numFmt w:val="bullet"/>
      <w:suff w:val="nothing"/>
      <w:lvlText w:val="・"/>
      <w:lvlJc w:val="left"/>
      <w:pPr>
        <w:ind w:left="1260" w:hanging="420"/>
      </w:pPr>
      <w:rPr>
        <w:rFonts w:ascii="メイリオ" w:eastAsia="メイリオ" w:hAnsi="メイリオ" w:cstheme="minorBidi"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 w15:restartNumberingAfterBreak="0">
    <w:nsid w:val="5AD96E9B"/>
    <w:multiLevelType w:val="hybridMultilevel"/>
    <w:tmpl w:val="36E203EA"/>
    <w:lvl w:ilvl="0" w:tplc="552AC730">
      <w:start w:val="1"/>
      <w:numFmt w:val="bullet"/>
      <w:suff w:val="space"/>
      <w:lvlText w:val=""/>
      <w:lvlJc w:val="left"/>
      <w:pPr>
        <w:ind w:left="1350" w:hanging="420"/>
      </w:pPr>
      <w:rPr>
        <w:rFonts w:ascii="Wingdings" w:hAnsi="Wingdings" w:hint="default"/>
      </w:rPr>
    </w:lvl>
    <w:lvl w:ilvl="1" w:tplc="0409000B" w:tentative="1">
      <w:start w:val="1"/>
      <w:numFmt w:val="bullet"/>
      <w:lvlText w:val=""/>
      <w:lvlJc w:val="left"/>
      <w:pPr>
        <w:ind w:left="1770" w:hanging="420"/>
      </w:pPr>
      <w:rPr>
        <w:rFonts w:ascii="Wingdings" w:hAnsi="Wingdings" w:hint="default"/>
      </w:rPr>
    </w:lvl>
    <w:lvl w:ilvl="2" w:tplc="0409000D" w:tentative="1">
      <w:start w:val="1"/>
      <w:numFmt w:val="bullet"/>
      <w:lvlText w:val=""/>
      <w:lvlJc w:val="left"/>
      <w:pPr>
        <w:ind w:left="2190" w:hanging="420"/>
      </w:pPr>
      <w:rPr>
        <w:rFonts w:ascii="Wingdings" w:hAnsi="Wingdings" w:hint="default"/>
      </w:rPr>
    </w:lvl>
    <w:lvl w:ilvl="3" w:tplc="04090001" w:tentative="1">
      <w:start w:val="1"/>
      <w:numFmt w:val="bullet"/>
      <w:lvlText w:val=""/>
      <w:lvlJc w:val="left"/>
      <w:pPr>
        <w:ind w:left="2610" w:hanging="420"/>
      </w:pPr>
      <w:rPr>
        <w:rFonts w:ascii="Wingdings" w:hAnsi="Wingdings" w:hint="default"/>
      </w:rPr>
    </w:lvl>
    <w:lvl w:ilvl="4" w:tplc="0409000B" w:tentative="1">
      <w:start w:val="1"/>
      <w:numFmt w:val="bullet"/>
      <w:lvlText w:val=""/>
      <w:lvlJc w:val="left"/>
      <w:pPr>
        <w:ind w:left="3030" w:hanging="420"/>
      </w:pPr>
      <w:rPr>
        <w:rFonts w:ascii="Wingdings" w:hAnsi="Wingdings" w:hint="default"/>
      </w:rPr>
    </w:lvl>
    <w:lvl w:ilvl="5" w:tplc="0409000D" w:tentative="1">
      <w:start w:val="1"/>
      <w:numFmt w:val="bullet"/>
      <w:lvlText w:val=""/>
      <w:lvlJc w:val="left"/>
      <w:pPr>
        <w:ind w:left="3450" w:hanging="420"/>
      </w:pPr>
      <w:rPr>
        <w:rFonts w:ascii="Wingdings" w:hAnsi="Wingdings" w:hint="default"/>
      </w:rPr>
    </w:lvl>
    <w:lvl w:ilvl="6" w:tplc="04090001" w:tentative="1">
      <w:start w:val="1"/>
      <w:numFmt w:val="bullet"/>
      <w:lvlText w:val=""/>
      <w:lvlJc w:val="left"/>
      <w:pPr>
        <w:ind w:left="3870" w:hanging="420"/>
      </w:pPr>
      <w:rPr>
        <w:rFonts w:ascii="Wingdings" w:hAnsi="Wingdings" w:hint="default"/>
      </w:rPr>
    </w:lvl>
    <w:lvl w:ilvl="7" w:tplc="0409000B" w:tentative="1">
      <w:start w:val="1"/>
      <w:numFmt w:val="bullet"/>
      <w:lvlText w:val=""/>
      <w:lvlJc w:val="left"/>
      <w:pPr>
        <w:ind w:left="4290" w:hanging="420"/>
      </w:pPr>
      <w:rPr>
        <w:rFonts w:ascii="Wingdings" w:hAnsi="Wingdings" w:hint="default"/>
      </w:rPr>
    </w:lvl>
    <w:lvl w:ilvl="8" w:tplc="0409000D" w:tentative="1">
      <w:start w:val="1"/>
      <w:numFmt w:val="bullet"/>
      <w:lvlText w:val=""/>
      <w:lvlJc w:val="left"/>
      <w:pPr>
        <w:ind w:left="4710" w:hanging="420"/>
      </w:pPr>
      <w:rPr>
        <w:rFonts w:ascii="Wingdings" w:hAnsi="Wingdings" w:hint="default"/>
      </w:rPr>
    </w:lvl>
  </w:abstractNum>
  <w:abstractNum w:abstractNumId="3" w15:restartNumberingAfterBreak="0">
    <w:nsid w:val="61D328F0"/>
    <w:multiLevelType w:val="hybridMultilevel"/>
    <w:tmpl w:val="1FCC1D68"/>
    <w:lvl w:ilvl="0" w:tplc="21B0D9B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15:restartNumberingAfterBreak="0">
    <w:nsid w:val="73152D6E"/>
    <w:multiLevelType w:val="hybridMultilevel"/>
    <w:tmpl w:val="458A0AA2"/>
    <w:lvl w:ilvl="0" w:tplc="CC4AABCC">
      <w:start w:val="1"/>
      <w:numFmt w:val="bullet"/>
      <w:suff w:val="space"/>
      <w:lvlText w:val=""/>
      <w:lvlJc w:val="left"/>
      <w:pPr>
        <w:ind w:left="13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57A"/>
    <w:rsid w:val="00441632"/>
    <w:rsid w:val="00630185"/>
    <w:rsid w:val="009045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B14E820-B738-4E28-A22E-77E270072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457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57A"/>
    <w:pPr>
      <w:ind w:leftChars="400" w:left="840"/>
    </w:pPr>
  </w:style>
  <w:style w:type="character" w:styleId="a4">
    <w:name w:val="Hyperlink"/>
    <w:basedOn w:val="a0"/>
    <w:uiPriority w:val="99"/>
    <w:unhideWhenUsed/>
    <w:rsid w:val="0090457A"/>
    <w:rPr>
      <w:color w:val="0563C1" w:themeColor="hyperlink"/>
      <w:u w:val="single"/>
    </w:rPr>
  </w:style>
  <w:style w:type="character" w:styleId="a5">
    <w:name w:val="FollowedHyperlink"/>
    <w:basedOn w:val="a0"/>
    <w:uiPriority w:val="99"/>
    <w:semiHidden/>
    <w:unhideWhenUsed/>
    <w:rsid w:val="009045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ch.baumheights.com/viewtopic.php?f=116&amp;t=3637&amp;view=next" TargetMode="External"/><Relationship Id="rId5" Type="http://schemas.openxmlformats.org/officeDocument/2006/relationships/hyperlink" Target="https://arch.baumheights.com/viewtopic.php?f=116&amp;t=3689" TargetMode="Externa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160</Words>
  <Characters>918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関根 弘二</dc:creator>
  <cp:keywords/>
  <dc:description/>
  <cp:lastModifiedBy>関根 弘二</cp:lastModifiedBy>
  <cp:revision>1</cp:revision>
  <dcterms:created xsi:type="dcterms:W3CDTF">2018-08-09T11:17:00Z</dcterms:created>
  <dcterms:modified xsi:type="dcterms:W3CDTF">2018-08-09T11:20:00Z</dcterms:modified>
</cp:coreProperties>
</file>