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DCC606" w14:textId="204465D6" w:rsidR="007D5447" w:rsidRDefault="007D5447" w:rsidP="007D5447">
      <w:pPr>
        <w:spacing w:line="320" w:lineRule="exact"/>
        <w:jc w:val="right"/>
        <w:rPr>
          <w:rFonts w:ascii="メイリオ" w:eastAsia="メイリオ" w:hAnsi="メイリオ"/>
        </w:rPr>
      </w:pPr>
      <w:r>
        <w:rPr>
          <w:rFonts w:ascii="メイリオ" w:eastAsia="メイリオ" w:hAnsi="メイリオ" w:hint="eastAsia"/>
        </w:rPr>
        <w:t>平成27年11月9日</w:t>
      </w:r>
    </w:p>
    <w:p w14:paraId="2C987882" w14:textId="5DA01F47" w:rsidR="00CE773A" w:rsidRPr="00EE24F3" w:rsidRDefault="00AE708A" w:rsidP="00EE24F3">
      <w:pPr>
        <w:spacing w:line="320" w:lineRule="exact"/>
        <w:jc w:val="center"/>
        <w:rPr>
          <w:rFonts w:ascii="メイリオ" w:eastAsia="メイリオ" w:hAnsi="メイリオ"/>
        </w:rPr>
      </w:pPr>
      <w:r>
        <w:rPr>
          <w:rFonts w:ascii="メイリオ" w:eastAsia="メイリオ" w:hAnsi="メイリオ" w:hint="eastAsia"/>
        </w:rPr>
        <w:t>30期</w:t>
      </w:r>
      <w:r w:rsidR="005C76DD" w:rsidRPr="00EE24F3">
        <w:rPr>
          <w:rFonts w:ascii="メイリオ" w:eastAsia="メイリオ" w:hAnsi="メイリオ" w:hint="eastAsia"/>
        </w:rPr>
        <w:t>第</w:t>
      </w:r>
      <w:r w:rsidR="00AD2274">
        <w:rPr>
          <w:rFonts w:ascii="メイリオ" w:eastAsia="メイリオ" w:hAnsi="メイリオ" w:hint="eastAsia"/>
        </w:rPr>
        <w:t>4</w:t>
      </w:r>
      <w:r w:rsidR="005C76DD" w:rsidRPr="00EE24F3">
        <w:rPr>
          <w:rFonts w:ascii="メイリオ" w:eastAsia="メイリオ" w:hAnsi="メイリオ" w:hint="eastAsia"/>
        </w:rPr>
        <w:t>回修繕検討委員会</w:t>
      </w:r>
      <w:r w:rsidR="0008482B">
        <w:rPr>
          <w:rFonts w:ascii="メイリオ" w:eastAsia="メイリオ" w:hAnsi="メイリオ" w:hint="eastAsia"/>
        </w:rPr>
        <w:t>議事</w:t>
      </w:r>
      <w:r w:rsidR="007D5447">
        <w:rPr>
          <w:rFonts w:ascii="メイリオ" w:eastAsia="メイリオ" w:hAnsi="メイリオ" w:hint="eastAsia"/>
        </w:rPr>
        <w:t>メモ</w:t>
      </w:r>
    </w:p>
    <w:p w14:paraId="7053F12F" w14:textId="77777777" w:rsidR="00F80457" w:rsidRPr="00EE24F3" w:rsidRDefault="00F80457" w:rsidP="00EE24F3">
      <w:pPr>
        <w:spacing w:line="320" w:lineRule="exact"/>
        <w:rPr>
          <w:rFonts w:ascii="メイリオ" w:eastAsia="メイリオ" w:hAnsi="メイリオ"/>
        </w:rPr>
      </w:pPr>
    </w:p>
    <w:p w14:paraId="5F588FBC" w14:textId="60EA3798" w:rsidR="005C76DD"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日時</w:t>
      </w:r>
      <w:r w:rsidRPr="00EE24F3">
        <w:rPr>
          <w:rFonts w:ascii="メイリオ" w:eastAsia="メイリオ" w:hAnsi="メイリオ" w:hint="eastAsia"/>
        </w:rPr>
        <w:tab/>
      </w:r>
      <w:r w:rsidR="00B9183C" w:rsidRPr="00EE24F3">
        <w:rPr>
          <w:rFonts w:ascii="メイリオ" w:eastAsia="メイリオ" w:hAnsi="メイリオ" w:hint="eastAsia"/>
        </w:rPr>
        <w:t>平成</w:t>
      </w:r>
      <w:r w:rsidRPr="00EE24F3">
        <w:rPr>
          <w:rFonts w:ascii="メイリオ" w:eastAsia="メイリオ" w:hAnsi="メイリオ" w:hint="eastAsia"/>
        </w:rPr>
        <w:t>27</w:t>
      </w:r>
      <w:r w:rsidR="00B9183C" w:rsidRPr="00EE24F3">
        <w:rPr>
          <w:rFonts w:ascii="メイリオ" w:eastAsia="メイリオ" w:hAnsi="メイリオ" w:hint="eastAsia"/>
        </w:rPr>
        <w:t>年</w:t>
      </w:r>
      <w:r w:rsidR="00AD2274">
        <w:rPr>
          <w:rFonts w:ascii="メイリオ" w:eastAsia="メイリオ" w:hAnsi="メイリオ" w:hint="eastAsia"/>
        </w:rPr>
        <w:t>11</w:t>
      </w:r>
      <w:r w:rsidR="005C76DD" w:rsidRPr="00EE24F3">
        <w:rPr>
          <w:rFonts w:ascii="メイリオ" w:eastAsia="メイリオ" w:hAnsi="メイリオ" w:hint="eastAsia"/>
        </w:rPr>
        <w:t>月</w:t>
      </w:r>
      <w:r w:rsidR="00AD2274">
        <w:rPr>
          <w:rFonts w:ascii="メイリオ" w:eastAsia="メイリオ" w:hAnsi="メイリオ" w:hint="eastAsia"/>
        </w:rPr>
        <w:t>7</w:t>
      </w:r>
      <w:r w:rsidR="005C76DD" w:rsidRPr="00EE24F3">
        <w:rPr>
          <w:rFonts w:ascii="メイリオ" w:eastAsia="メイリオ" w:hAnsi="メイリオ" w:hint="eastAsia"/>
        </w:rPr>
        <w:t>日（</w:t>
      </w:r>
      <w:r w:rsidR="00AD2274">
        <w:rPr>
          <w:rFonts w:ascii="メイリオ" w:eastAsia="メイリオ" w:hAnsi="メイリオ" w:hint="eastAsia"/>
        </w:rPr>
        <w:t>土</w:t>
      </w:r>
      <w:r w:rsidR="005C76DD" w:rsidRPr="00EE24F3">
        <w:rPr>
          <w:rFonts w:ascii="メイリオ" w:eastAsia="メイリオ" w:hAnsi="メイリオ" w:hint="eastAsia"/>
        </w:rPr>
        <w:t>）</w:t>
      </w:r>
      <w:r w:rsidR="008C2326">
        <w:rPr>
          <w:rFonts w:ascii="メイリオ" w:eastAsia="メイリオ" w:hAnsi="メイリオ" w:hint="eastAsia"/>
        </w:rPr>
        <w:t>9</w:t>
      </w:r>
      <w:r w:rsidRPr="00EE24F3">
        <w:rPr>
          <w:rFonts w:ascii="メイリオ" w:eastAsia="メイリオ" w:hAnsi="メイリオ" w:hint="eastAsia"/>
        </w:rPr>
        <w:t>:</w:t>
      </w:r>
      <w:r w:rsidR="00753808">
        <w:rPr>
          <w:rFonts w:ascii="メイリオ" w:eastAsia="メイリオ" w:hAnsi="メイリオ" w:hint="eastAsia"/>
        </w:rPr>
        <w:t>0</w:t>
      </w:r>
      <w:r w:rsidRPr="00EE24F3">
        <w:rPr>
          <w:rFonts w:ascii="メイリオ" w:eastAsia="メイリオ" w:hAnsi="メイリオ" w:hint="eastAsia"/>
        </w:rPr>
        <w:t>0～</w:t>
      </w:r>
      <w:r w:rsidR="00AD2274">
        <w:rPr>
          <w:rFonts w:ascii="メイリオ" w:eastAsia="メイリオ" w:hAnsi="メイリオ" w:hint="eastAsia"/>
        </w:rPr>
        <w:t>11</w:t>
      </w:r>
      <w:r w:rsidRPr="00EE24F3">
        <w:rPr>
          <w:rFonts w:ascii="メイリオ" w:eastAsia="メイリオ" w:hAnsi="メイリオ" w:hint="eastAsia"/>
        </w:rPr>
        <w:t>:</w:t>
      </w:r>
      <w:r w:rsidR="00AD2274">
        <w:rPr>
          <w:rFonts w:ascii="メイリオ" w:eastAsia="メイリオ" w:hAnsi="メイリオ" w:hint="eastAsia"/>
        </w:rPr>
        <w:t>30</w:t>
      </w:r>
    </w:p>
    <w:p w14:paraId="638EFC48" w14:textId="77777777" w:rsidR="00CE773A"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場所</w:t>
      </w:r>
      <w:r w:rsidRPr="00EE24F3">
        <w:rPr>
          <w:rFonts w:ascii="メイリオ" w:eastAsia="メイリオ" w:hAnsi="メイリオ" w:hint="eastAsia"/>
        </w:rPr>
        <w:tab/>
      </w:r>
      <w:r w:rsidR="009D219A">
        <w:rPr>
          <w:rFonts w:ascii="メイリオ" w:eastAsia="メイリオ" w:hAnsi="メイリオ" w:hint="eastAsia"/>
        </w:rPr>
        <w:t>集会室</w:t>
      </w:r>
    </w:p>
    <w:p w14:paraId="2CECD01F" w14:textId="77777777" w:rsidR="00965280" w:rsidRDefault="000C7714" w:rsidP="007D5447">
      <w:pPr>
        <w:spacing w:line="320" w:lineRule="exact"/>
        <w:rPr>
          <w:rFonts w:ascii="メイリオ" w:eastAsia="メイリオ" w:hAnsi="メイリオ"/>
        </w:rPr>
      </w:pPr>
      <w:r w:rsidRPr="00EE24F3">
        <w:rPr>
          <w:rFonts w:ascii="メイリオ" w:eastAsia="メイリオ" w:hAnsi="メイリオ" w:hint="eastAsia"/>
        </w:rPr>
        <w:t>出席</w:t>
      </w:r>
      <w:r w:rsidR="00965280">
        <w:rPr>
          <w:rFonts w:ascii="メイリオ" w:eastAsia="メイリオ" w:hAnsi="メイリオ" w:hint="eastAsia"/>
        </w:rPr>
        <w:t>（敬称略）</w:t>
      </w:r>
      <w:r w:rsidR="00CE773A" w:rsidRPr="00EE24F3">
        <w:rPr>
          <w:rFonts w:ascii="メイリオ" w:eastAsia="メイリオ" w:hAnsi="メイリオ" w:hint="eastAsia"/>
        </w:rPr>
        <w:tab/>
      </w:r>
    </w:p>
    <w:p w14:paraId="7F713FF4" w14:textId="13F8F63A" w:rsidR="0020071E" w:rsidRDefault="00CE773A" w:rsidP="00965280">
      <w:pPr>
        <w:spacing w:line="320" w:lineRule="exact"/>
        <w:ind w:firstLine="840"/>
        <w:rPr>
          <w:rFonts w:ascii="メイリオ" w:eastAsia="メイリオ" w:hAnsi="メイリオ"/>
        </w:rPr>
      </w:pPr>
      <w:r w:rsidRPr="00EE24F3">
        <w:rPr>
          <w:rFonts w:ascii="メイリオ" w:eastAsia="メイリオ" w:hAnsi="メイリオ" w:hint="eastAsia"/>
        </w:rPr>
        <w:t>修繕検討委員</w:t>
      </w:r>
      <w:r w:rsidRPr="00EE24F3">
        <w:rPr>
          <w:rFonts w:ascii="メイリオ" w:eastAsia="メイリオ" w:hAnsi="メイリオ" w:hint="eastAsia"/>
        </w:rPr>
        <w:tab/>
      </w:r>
      <w:r w:rsidR="00F80457" w:rsidRPr="00EE24F3">
        <w:rPr>
          <w:rFonts w:ascii="メイリオ" w:eastAsia="メイリオ" w:hAnsi="メイリオ" w:hint="eastAsia"/>
        </w:rPr>
        <w:t>801</w:t>
      </w:r>
      <w:r w:rsidR="000C7714" w:rsidRPr="00EE24F3">
        <w:rPr>
          <w:rFonts w:ascii="メイリオ" w:eastAsia="メイリオ" w:hAnsi="メイリオ" w:hint="eastAsia"/>
        </w:rPr>
        <w:t>酒井、</w:t>
      </w:r>
      <w:r w:rsidR="00F80457" w:rsidRPr="00EE24F3">
        <w:rPr>
          <w:rFonts w:ascii="メイリオ" w:eastAsia="メイリオ" w:hAnsi="メイリオ" w:hint="eastAsia"/>
        </w:rPr>
        <w:t>219</w:t>
      </w:r>
      <w:r w:rsidR="000C7714" w:rsidRPr="00EE24F3">
        <w:rPr>
          <w:rFonts w:ascii="メイリオ" w:eastAsia="メイリオ" w:hAnsi="メイリオ" w:hint="eastAsia"/>
        </w:rPr>
        <w:t>岩井、</w:t>
      </w:r>
      <w:r w:rsidR="00F80457" w:rsidRPr="00EE24F3">
        <w:rPr>
          <w:rFonts w:ascii="メイリオ" w:eastAsia="メイリオ" w:hAnsi="メイリオ" w:hint="eastAsia"/>
        </w:rPr>
        <w:t>303</w:t>
      </w:r>
      <w:r w:rsidR="000C7714" w:rsidRPr="00EE24F3">
        <w:rPr>
          <w:rFonts w:ascii="メイリオ" w:eastAsia="メイリオ" w:hAnsi="メイリオ" w:hint="eastAsia"/>
        </w:rPr>
        <w:t>青木</w:t>
      </w:r>
      <w:r w:rsidR="00B17672">
        <w:rPr>
          <w:rFonts w:ascii="メイリオ" w:eastAsia="メイリオ" w:hAnsi="メイリオ" w:hint="eastAsia"/>
        </w:rPr>
        <w:t>、</w:t>
      </w:r>
      <w:r w:rsidR="008C2326">
        <w:rPr>
          <w:rFonts w:ascii="メイリオ" w:eastAsia="メイリオ" w:hAnsi="メイリオ" w:hint="eastAsia"/>
        </w:rPr>
        <w:t>811長富</w:t>
      </w:r>
      <w:r w:rsidR="00B17672">
        <w:rPr>
          <w:rFonts w:ascii="メイリオ" w:eastAsia="メイリオ" w:hAnsi="メイリオ" w:hint="eastAsia"/>
        </w:rPr>
        <w:t>、901中久木</w:t>
      </w:r>
    </w:p>
    <w:p w14:paraId="36AF5FC3" w14:textId="60A38090" w:rsidR="008C2326" w:rsidRDefault="008C2326" w:rsidP="00965280">
      <w:pPr>
        <w:spacing w:line="320" w:lineRule="exact"/>
        <w:ind w:firstLine="840"/>
        <w:rPr>
          <w:rFonts w:ascii="メイリオ" w:eastAsia="メイリオ" w:hAnsi="メイリオ"/>
        </w:rPr>
      </w:pPr>
      <w:r>
        <w:rPr>
          <w:rFonts w:ascii="メイリオ" w:eastAsia="メイリオ" w:hAnsi="メイリオ" w:hint="eastAsia"/>
        </w:rPr>
        <w:t>担当理事</w:t>
      </w:r>
      <w:r>
        <w:rPr>
          <w:rFonts w:ascii="メイリオ" w:eastAsia="メイリオ" w:hAnsi="メイリオ" w:hint="eastAsia"/>
        </w:rPr>
        <w:tab/>
        <w:t>418長峰、912岩崎</w:t>
      </w:r>
    </w:p>
    <w:p w14:paraId="7B038B0B" w14:textId="77777777" w:rsidR="007D5447" w:rsidRDefault="008C2326" w:rsidP="00AD2274">
      <w:pPr>
        <w:spacing w:line="320" w:lineRule="exact"/>
        <w:ind w:firstLine="840"/>
        <w:rPr>
          <w:rFonts w:ascii="メイリオ" w:eastAsia="メイリオ" w:hAnsi="メイリオ"/>
        </w:rPr>
      </w:pPr>
      <w:r>
        <w:rPr>
          <w:rFonts w:ascii="メイリオ" w:eastAsia="メイリオ" w:hAnsi="メイリオ" w:hint="eastAsia"/>
        </w:rPr>
        <w:t>オブザーバー</w:t>
      </w:r>
      <w:r>
        <w:rPr>
          <w:rFonts w:ascii="メイリオ" w:eastAsia="メイリオ" w:hAnsi="メイリオ" w:hint="eastAsia"/>
        </w:rPr>
        <w:tab/>
        <w:t>414関根</w:t>
      </w:r>
    </w:p>
    <w:p w14:paraId="384D3304" w14:textId="279C4697" w:rsidR="007D5447" w:rsidRDefault="007D5447" w:rsidP="00AD2274">
      <w:pPr>
        <w:spacing w:line="320" w:lineRule="exact"/>
        <w:ind w:firstLine="840"/>
        <w:rPr>
          <w:rFonts w:ascii="メイリオ" w:eastAsia="メイリオ" w:hAnsi="メイリオ"/>
        </w:rPr>
      </w:pPr>
      <w:r>
        <w:rPr>
          <w:rFonts w:ascii="メイリオ" w:eastAsia="メイリオ" w:hAnsi="メイリオ" w:hint="eastAsia"/>
        </w:rPr>
        <w:t>長谷工リフォーム</w:t>
      </w:r>
      <w:r w:rsidR="00965280">
        <w:rPr>
          <w:rFonts w:ascii="メイリオ" w:eastAsia="メイリオ" w:hAnsi="メイリオ" w:hint="eastAsia"/>
        </w:rPr>
        <w:t xml:space="preserve">　佐野、岡田、帆足</w:t>
      </w:r>
    </w:p>
    <w:p w14:paraId="22153C1A" w14:textId="7137CE76" w:rsidR="00965280" w:rsidRDefault="00965280" w:rsidP="00AD2274">
      <w:pPr>
        <w:spacing w:line="320" w:lineRule="exact"/>
        <w:ind w:firstLine="840"/>
        <w:rPr>
          <w:rFonts w:ascii="メイリオ" w:eastAsia="メイリオ" w:hAnsi="メイリオ"/>
        </w:rPr>
      </w:pPr>
      <w:r>
        <w:rPr>
          <w:rFonts w:ascii="メイリオ" w:eastAsia="メイリオ" w:hAnsi="メイリオ" w:hint="eastAsia"/>
        </w:rPr>
        <w:t>横浜ゴム</w:t>
      </w:r>
      <w:r>
        <w:rPr>
          <w:rFonts w:ascii="メイリオ" w:eastAsia="メイリオ" w:hAnsi="メイリオ" w:hint="eastAsia"/>
        </w:rPr>
        <w:tab/>
        <w:t>坪田</w:t>
      </w:r>
    </w:p>
    <w:p w14:paraId="314CD3CA" w14:textId="109CEE5C" w:rsidR="00965280" w:rsidRDefault="007D5447" w:rsidP="007D5447">
      <w:pPr>
        <w:spacing w:line="320" w:lineRule="exact"/>
        <w:rPr>
          <w:rFonts w:ascii="メイリオ" w:eastAsia="メイリオ" w:hAnsi="メイリオ"/>
        </w:rPr>
      </w:pPr>
      <w:r>
        <w:rPr>
          <w:rFonts w:ascii="メイリオ" w:eastAsia="メイリオ" w:hAnsi="メイリオ" w:hint="eastAsia"/>
        </w:rPr>
        <w:t>欠席</w:t>
      </w:r>
      <w:r w:rsidR="00965280">
        <w:rPr>
          <w:rFonts w:ascii="メイリオ" w:eastAsia="メイリオ" w:hAnsi="メイリオ" w:hint="eastAsia"/>
        </w:rPr>
        <w:t>（敬称略）</w:t>
      </w:r>
    </w:p>
    <w:p w14:paraId="61912994" w14:textId="6B65CA6A" w:rsidR="00B17672" w:rsidRDefault="00B17672" w:rsidP="007D5447">
      <w:pPr>
        <w:spacing w:line="320" w:lineRule="exact"/>
        <w:rPr>
          <w:rFonts w:ascii="メイリオ" w:eastAsia="メイリオ" w:hAnsi="メイリオ"/>
        </w:rPr>
      </w:pPr>
      <w:r>
        <w:rPr>
          <w:rFonts w:ascii="メイリオ" w:eastAsia="メイリオ" w:hAnsi="メイリオ" w:hint="eastAsia"/>
        </w:rPr>
        <w:tab/>
      </w:r>
      <w:r w:rsidR="007D5447" w:rsidRPr="00EE24F3">
        <w:rPr>
          <w:rFonts w:ascii="メイリオ" w:eastAsia="メイリオ" w:hAnsi="メイリオ" w:hint="eastAsia"/>
        </w:rPr>
        <w:t>修繕検討委員</w:t>
      </w:r>
      <w:r w:rsidR="007D5447">
        <w:rPr>
          <w:rFonts w:ascii="メイリオ" w:eastAsia="メイリオ" w:hAnsi="メイリオ" w:hint="eastAsia"/>
        </w:rPr>
        <w:tab/>
        <w:t>417田村</w:t>
      </w:r>
    </w:p>
    <w:p w14:paraId="18F4EF3B" w14:textId="3A9BEBFC" w:rsidR="00FB67AA" w:rsidRPr="00EE24F3" w:rsidRDefault="00FB67AA" w:rsidP="008C2326">
      <w:pPr>
        <w:spacing w:line="320" w:lineRule="exact"/>
        <w:rPr>
          <w:rFonts w:ascii="メイリオ" w:eastAsia="メイリオ" w:hAnsi="メイリオ"/>
        </w:rPr>
      </w:pPr>
      <w:r>
        <w:rPr>
          <w:rFonts w:ascii="メイリオ" w:eastAsia="メイリオ" w:hAnsi="メイリオ" w:hint="eastAsia"/>
        </w:rPr>
        <w:t>資料</w:t>
      </w:r>
      <w:r w:rsidR="00965280">
        <w:rPr>
          <w:rFonts w:ascii="メイリオ" w:eastAsia="メイリオ" w:hAnsi="メイリオ" w:hint="eastAsia"/>
        </w:rPr>
        <w:tab/>
        <w:t>横浜ゴムから長谷工リフォームへのレター</w:t>
      </w:r>
      <w:r w:rsidRPr="00EE24F3">
        <w:rPr>
          <w:rFonts w:ascii="メイリオ" w:eastAsia="メイリオ" w:hAnsi="メイリオ" w:hint="eastAsia"/>
        </w:rPr>
        <w:tab/>
      </w:r>
    </w:p>
    <w:p w14:paraId="078A6375" w14:textId="77777777" w:rsidR="00EE24F3" w:rsidRPr="00EE24F3" w:rsidRDefault="00EE24F3" w:rsidP="00EE24F3">
      <w:pPr>
        <w:tabs>
          <w:tab w:val="left" w:pos="2694"/>
        </w:tabs>
        <w:spacing w:line="320" w:lineRule="exact"/>
        <w:rPr>
          <w:rFonts w:ascii="メイリオ" w:eastAsia="メイリオ" w:hAnsi="メイリオ"/>
        </w:rPr>
      </w:pPr>
      <w:r w:rsidRPr="00EE24F3">
        <w:rPr>
          <w:rFonts w:ascii="メイリオ" w:eastAsia="メイリオ" w:hAnsi="メイリオ" w:hint="eastAsia"/>
        </w:rPr>
        <w:t>議案</w:t>
      </w:r>
    </w:p>
    <w:p w14:paraId="63163BBF" w14:textId="6AE2BD0B" w:rsidR="00494887" w:rsidRDefault="00AD2274" w:rsidP="00AD2274">
      <w:pPr>
        <w:pStyle w:val="a7"/>
        <w:numPr>
          <w:ilvl w:val="0"/>
          <w:numId w:val="3"/>
        </w:numPr>
        <w:tabs>
          <w:tab w:val="left" w:pos="2694"/>
        </w:tabs>
        <w:spacing w:line="320" w:lineRule="exact"/>
        <w:ind w:leftChars="0"/>
        <w:rPr>
          <w:rFonts w:ascii="メイリオ" w:eastAsia="メイリオ" w:hAnsi="メイリオ"/>
        </w:rPr>
      </w:pPr>
      <w:r w:rsidRPr="00AD2274">
        <w:rPr>
          <w:rFonts w:ascii="メイリオ" w:eastAsia="メイリオ" w:hAnsi="メイリオ" w:hint="eastAsia"/>
        </w:rPr>
        <w:t>大規模修繕5年目点検結果に対する対応</w:t>
      </w:r>
    </w:p>
    <w:p w14:paraId="177B43AA" w14:textId="66D84208" w:rsidR="00AD2274" w:rsidRDefault="00AD2274" w:rsidP="001F205B">
      <w:pPr>
        <w:pStyle w:val="a7"/>
        <w:numPr>
          <w:ilvl w:val="1"/>
          <w:numId w:val="24"/>
        </w:numPr>
        <w:tabs>
          <w:tab w:val="left" w:pos="2694"/>
        </w:tabs>
        <w:spacing w:line="320" w:lineRule="exact"/>
        <w:ind w:leftChars="200" w:left="840"/>
        <w:rPr>
          <w:rFonts w:ascii="メイリオ" w:eastAsia="メイリオ" w:hAnsi="メイリオ"/>
        </w:rPr>
      </w:pPr>
      <w:r w:rsidRPr="00AD2274">
        <w:rPr>
          <w:rFonts w:ascii="メイリオ" w:eastAsia="メイリオ" w:hAnsi="メイリオ" w:hint="eastAsia"/>
        </w:rPr>
        <w:t>シーリング不良</w:t>
      </w:r>
      <w:r>
        <w:rPr>
          <w:rFonts w:ascii="メイリオ" w:eastAsia="メイリオ" w:hAnsi="メイリオ" w:hint="eastAsia"/>
        </w:rPr>
        <w:t>に関するメーカーからの説明</w:t>
      </w:r>
    </w:p>
    <w:p w14:paraId="6EE8676E" w14:textId="116A1C07" w:rsidR="001D4399" w:rsidRDefault="001D4399" w:rsidP="001D4399">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【横浜ゴムからの説明</w:t>
      </w:r>
      <w:r w:rsidR="0097329E">
        <w:rPr>
          <w:rFonts w:ascii="メイリオ" w:eastAsia="メイリオ" w:hAnsi="メイリオ" w:hint="eastAsia"/>
        </w:rPr>
        <w:t>（坪田氏）</w:t>
      </w:r>
      <w:r>
        <w:rPr>
          <w:rFonts w:ascii="メイリオ" w:eastAsia="メイリオ" w:hAnsi="メイリオ" w:hint="eastAsia"/>
        </w:rPr>
        <w:t>】</w:t>
      </w:r>
    </w:p>
    <w:p w14:paraId="2BBBD388" w14:textId="3EEB8FC8" w:rsidR="00AD2274" w:rsidRDefault="00AD2274" w:rsidP="001D4399">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w:t>
      </w:r>
      <w:r w:rsidR="00965280">
        <w:rPr>
          <w:rFonts w:ascii="メイリオ" w:eastAsia="メイリオ" w:hAnsi="メイリオ" w:hint="eastAsia"/>
        </w:rPr>
        <w:t>横浜ゴム建築用シーリング材「ハマタイトSC-M500」</w:t>
      </w:r>
      <w:r w:rsidR="001D4399">
        <w:rPr>
          <w:rFonts w:ascii="メイリオ" w:eastAsia="メイリオ" w:hAnsi="メイリオ" w:hint="eastAsia"/>
        </w:rPr>
        <w:t>の軟化現象。製品としての瑕疵はないが、軟化に問題ありと認識。現在は販売していない。</w:t>
      </w:r>
    </w:p>
    <w:p w14:paraId="6DF7B53C" w14:textId="530305B9" w:rsidR="001D4399" w:rsidRDefault="001D4399" w:rsidP="001D4399">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・今回の大規模修繕時に軟化の認識はあったが、長谷工リフォームへ提供。</w:t>
      </w:r>
    </w:p>
    <w:p w14:paraId="35FF7F2C" w14:textId="20FBC814" w:rsidR="001D4399" w:rsidRDefault="001D4399" w:rsidP="001D4399">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w:t>
      </w:r>
      <w:r w:rsidR="004C2525">
        <w:rPr>
          <w:rFonts w:ascii="メイリオ" w:eastAsia="メイリオ" w:hAnsi="メイリオ" w:hint="eastAsia"/>
        </w:rPr>
        <w:t>営業</w:t>
      </w:r>
      <w:r>
        <w:rPr>
          <w:rFonts w:ascii="メイリオ" w:eastAsia="メイリオ" w:hAnsi="メイリオ" w:hint="eastAsia"/>
        </w:rPr>
        <w:t>的に下記の対応をする。</w:t>
      </w:r>
    </w:p>
    <w:p w14:paraId="6A05E568" w14:textId="13D1964F" w:rsidR="001D4399" w:rsidRDefault="001D4399" w:rsidP="004C2525">
      <w:pPr>
        <w:pStyle w:val="a7"/>
        <w:numPr>
          <w:ilvl w:val="2"/>
          <w:numId w:val="27"/>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人の触れる範囲について、付着防止剤の塗布、変形個所については撤去・打ち替え補修を実施</w:t>
      </w:r>
      <w:r w:rsidR="004C2525">
        <w:rPr>
          <w:rFonts w:ascii="メイリオ" w:eastAsia="メイリオ" w:hAnsi="メイリオ" w:hint="eastAsia"/>
        </w:rPr>
        <w:t>（全個所について</w:t>
      </w:r>
      <w:r w:rsidR="00AD3695">
        <w:rPr>
          <w:rFonts w:ascii="メイリオ" w:eastAsia="メイリオ" w:hAnsi="メイリオ" w:hint="eastAsia"/>
        </w:rPr>
        <w:t>、2か月～3か月要す</w:t>
      </w:r>
      <w:r w:rsidR="004C2525">
        <w:rPr>
          <w:rFonts w:ascii="メイリオ" w:eastAsia="メイリオ" w:hAnsi="メイリオ" w:hint="eastAsia"/>
        </w:rPr>
        <w:t>）</w:t>
      </w:r>
    </w:p>
    <w:p w14:paraId="0DEE9805" w14:textId="6A0F6AAB" w:rsidR="004C2525" w:rsidRDefault="004C2525" w:rsidP="004C2525">
      <w:pPr>
        <w:pStyle w:val="a7"/>
        <w:tabs>
          <w:tab w:val="left" w:pos="2694"/>
        </w:tabs>
        <w:spacing w:line="320" w:lineRule="exact"/>
        <w:ind w:leftChars="0" w:left="1260"/>
        <w:rPr>
          <w:rFonts w:ascii="メイリオ" w:eastAsia="メイリオ" w:hAnsi="メイリオ"/>
        </w:rPr>
      </w:pPr>
      <w:r>
        <w:rPr>
          <w:rFonts w:ascii="メイリオ" w:eastAsia="メイリオ" w:hAnsi="メイリオ" w:hint="eastAsia"/>
        </w:rPr>
        <w:t>作業効率を上げるために、全戸調査の上、調査結果に基づき</w:t>
      </w:r>
      <w:r w:rsidR="008C7997">
        <w:rPr>
          <w:rFonts w:ascii="メイリオ" w:eastAsia="メイリオ" w:hAnsi="メイリオ" w:hint="eastAsia"/>
        </w:rPr>
        <w:t>作業</w:t>
      </w:r>
      <w:r>
        <w:rPr>
          <w:rFonts w:ascii="メイリオ" w:eastAsia="メイリオ" w:hAnsi="メイリオ" w:hint="eastAsia"/>
        </w:rPr>
        <w:t>計画を</w:t>
      </w:r>
      <w:r w:rsidR="008C7997">
        <w:rPr>
          <w:rFonts w:ascii="メイリオ" w:eastAsia="メイリオ" w:hAnsi="メイリオ" w:hint="eastAsia"/>
        </w:rPr>
        <w:t>立てて</w:t>
      </w:r>
      <w:r w:rsidR="0097329E">
        <w:rPr>
          <w:rFonts w:ascii="メイリオ" w:eastAsia="メイリオ" w:hAnsi="メイリオ" w:hint="eastAsia"/>
        </w:rPr>
        <w:t>全戸</w:t>
      </w:r>
      <w:r w:rsidR="008C7997">
        <w:rPr>
          <w:rFonts w:ascii="メイリオ" w:eastAsia="メイリオ" w:hAnsi="メイリオ" w:hint="eastAsia"/>
        </w:rPr>
        <w:t>実施する。</w:t>
      </w:r>
    </w:p>
    <w:p w14:paraId="1B56AFEF" w14:textId="40C8BEAE" w:rsidR="004C2525" w:rsidRDefault="004C2525" w:rsidP="004C2525">
      <w:pPr>
        <w:pStyle w:val="a7"/>
        <w:numPr>
          <w:ilvl w:val="2"/>
          <w:numId w:val="27"/>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10年を超える大規模修繕については、横浜ゴムの製品を採用することを前提にシーリング材撤去の手間増加分について施工会社に一定額を支払う。ただし竣工後13年以内の完工に限定</w:t>
      </w:r>
      <w:r w:rsidR="008C7997">
        <w:rPr>
          <w:rFonts w:ascii="メイリオ" w:eastAsia="メイリオ" w:hAnsi="メイリオ" w:hint="eastAsia"/>
        </w:rPr>
        <w:t>。</w:t>
      </w:r>
    </w:p>
    <w:p w14:paraId="457892FF" w14:textId="7F7F885B" w:rsidR="004C2525" w:rsidRDefault="004C2525" w:rsidP="004C2525">
      <w:pPr>
        <w:tabs>
          <w:tab w:val="left" w:pos="2694"/>
        </w:tabs>
        <w:spacing w:line="320" w:lineRule="exact"/>
        <w:ind w:leftChars="400" w:left="840"/>
        <w:rPr>
          <w:rFonts w:ascii="メイリオ" w:eastAsia="メイリオ" w:hAnsi="メイリオ"/>
        </w:rPr>
      </w:pPr>
      <w:r>
        <w:rPr>
          <w:rFonts w:ascii="メイリオ" w:eastAsia="メイリオ" w:hAnsi="メイリオ" w:hint="eastAsia"/>
        </w:rPr>
        <w:t>【今回の結論】</w:t>
      </w:r>
    </w:p>
    <w:p w14:paraId="7D6955D8" w14:textId="272299DC" w:rsidR="008C7997" w:rsidRDefault="008C7997" w:rsidP="004C2525">
      <w:pPr>
        <w:tabs>
          <w:tab w:val="left" w:pos="2694"/>
        </w:tabs>
        <w:spacing w:line="320" w:lineRule="exact"/>
        <w:ind w:leftChars="400" w:left="840"/>
        <w:rPr>
          <w:rFonts w:ascii="メイリオ" w:eastAsia="メイリオ" w:hAnsi="メイリオ"/>
        </w:rPr>
      </w:pPr>
      <w:r>
        <w:rPr>
          <w:rFonts w:ascii="メイリオ" w:eastAsia="メイリオ" w:hAnsi="メイリオ" w:hint="eastAsia"/>
        </w:rPr>
        <w:t>・横浜ゴムから説明があったが、本件の窓口は長谷工リフォーム</w:t>
      </w:r>
      <w:r w:rsidR="0097329E">
        <w:rPr>
          <w:rFonts w:ascii="メイリオ" w:eastAsia="メイリオ" w:hAnsi="メイリオ" w:hint="eastAsia"/>
        </w:rPr>
        <w:t>であること確認</w:t>
      </w:r>
    </w:p>
    <w:p w14:paraId="5A9F118E" w14:textId="37402047" w:rsidR="004C2525" w:rsidRDefault="004C2525" w:rsidP="00252CE8">
      <w:pPr>
        <w:tabs>
          <w:tab w:val="left" w:pos="2694"/>
        </w:tabs>
        <w:spacing w:line="320" w:lineRule="exact"/>
        <w:ind w:leftChars="400" w:left="1050" w:hangingChars="100" w:hanging="210"/>
        <w:rPr>
          <w:rFonts w:ascii="メイリオ" w:eastAsia="メイリオ" w:hAnsi="メイリオ"/>
        </w:rPr>
      </w:pPr>
      <w:r>
        <w:rPr>
          <w:rFonts w:ascii="メイリオ" w:eastAsia="メイリオ" w:hAnsi="メイリオ" w:hint="eastAsia"/>
        </w:rPr>
        <w:t>・</w:t>
      </w:r>
      <w:r w:rsidR="008C7997">
        <w:rPr>
          <w:rFonts w:ascii="メイリオ" w:eastAsia="メイリオ" w:hAnsi="メイリオ" w:hint="eastAsia"/>
        </w:rPr>
        <w:t>①の補修については理事会が窓口となる</w:t>
      </w:r>
      <w:r w:rsidR="00ED745D">
        <w:rPr>
          <w:rFonts w:ascii="メイリオ" w:eastAsia="メイリオ" w:hAnsi="メイリオ" w:hint="eastAsia"/>
        </w:rPr>
        <w:t>。全戸調査、全戸実施と2回の全戸訪問はスケジュール調整が困難と伝えたが</w:t>
      </w:r>
      <w:r w:rsidR="00252CE8">
        <w:rPr>
          <w:rFonts w:ascii="メイリオ" w:eastAsia="メイリオ" w:hAnsi="メイリオ" w:hint="eastAsia"/>
        </w:rPr>
        <w:t>．．．</w:t>
      </w:r>
      <w:r w:rsidR="00ED745D">
        <w:rPr>
          <w:rFonts w:ascii="メイリオ" w:eastAsia="メイリオ" w:hAnsi="メイリオ" w:hint="eastAsia"/>
        </w:rPr>
        <w:t>。</w:t>
      </w:r>
    </w:p>
    <w:p w14:paraId="5008D1E6" w14:textId="121772CC" w:rsidR="008C7997" w:rsidRDefault="008C7997" w:rsidP="008C7997">
      <w:pPr>
        <w:tabs>
          <w:tab w:val="left" w:pos="2694"/>
        </w:tabs>
        <w:spacing w:line="320" w:lineRule="exact"/>
        <w:ind w:leftChars="400" w:left="1050" w:hangingChars="100" w:hanging="210"/>
        <w:rPr>
          <w:rFonts w:ascii="メイリオ" w:eastAsia="メイリオ" w:hAnsi="メイリオ"/>
        </w:rPr>
      </w:pPr>
      <w:r>
        <w:rPr>
          <w:rFonts w:ascii="メイリオ" w:eastAsia="メイリオ" w:hAnsi="メイリオ" w:hint="eastAsia"/>
        </w:rPr>
        <w:t>・②の費用補填については、13年以内の条件はバームハイツの実情に合わない。再度長谷工リフォームと横浜ゴムで調整して提案する。</w:t>
      </w:r>
    </w:p>
    <w:p w14:paraId="75755B38" w14:textId="464BAAE3" w:rsidR="0097329E" w:rsidRPr="004C2525" w:rsidRDefault="0097329E" w:rsidP="008C7997">
      <w:pPr>
        <w:tabs>
          <w:tab w:val="left" w:pos="2694"/>
        </w:tabs>
        <w:spacing w:line="320" w:lineRule="exact"/>
        <w:ind w:leftChars="400" w:left="1050" w:hangingChars="100" w:hanging="210"/>
        <w:rPr>
          <w:rFonts w:ascii="メイリオ" w:eastAsia="メイリオ" w:hAnsi="メイリオ"/>
        </w:rPr>
      </w:pPr>
      <w:r>
        <w:rPr>
          <w:rFonts w:ascii="メイリオ" w:eastAsia="メイリオ" w:hAnsi="メイリオ" w:hint="eastAsia"/>
        </w:rPr>
        <w:t>ここで、長谷工リフォーム、横浜ゴム退席</w:t>
      </w:r>
    </w:p>
    <w:p w14:paraId="359D6614" w14:textId="77777777" w:rsidR="008C7997" w:rsidRDefault="00AD2274" w:rsidP="00271EF8">
      <w:pPr>
        <w:pStyle w:val="a7"/>
        <w:numPr>
          <w:ilvl w:val="1"/>
          <w:numId w:val="24"/>
        </w:numPr>
        <w:tabs>
          <w:tab w:val="left" w:pos="2694"/>
        </w:tabs>
        <w:spacing w:line="320" w:lineRule="exact"/>
        <w:ind w:leftChars="200" w:left="840"/>
        <w:rPr>
          <w:rFonts w:ascii="メイリオ" w:eastAsia="メイリオ" w:hAnsi="メイリオ"/>
        </w:rPr>
      </w:pPr>
      <w:r w:rsidRPr="001F205B">
        <w:rPr>
          <w:rFonts w:ascii="メイリオ" w:eastAsia="メイリオ" w:hAnsi="メイリオ" w:hint="eastAsia"/>
        </w:rPr>
        <w:t>不具合箇所に対する対応</w:t>
      </w:r>
    </w:p>
    <w:p w14:paraId="3BCDF320" w14:textId="40C81544" w:rsidR="00AD2274" w:rsidRPr="001F205B" w:rsidRDefault="00836A2E" w:rsidP="00836A2E">
      <w:pPr>
        <w:pStyle w:val="a7"/>
        <w:tabs>
          <w:tab w:val="left" w:pos="2694"/>
        </w:tabs>
        <w:spacing w:line="320" w:lineRule="exact"/>
        <w:rPr>
          <w:rFonts w:ascii="メイリオ" w:eastAsia="メイリオ" w:hAnsi="メイリオ"/>
        </w:rPr>
      </w:pPr>
      <w:r>
        <w:rPr>
          <w:rFonts w:ascii="メイリオ" w:eastAsia="メイリオ" w:hAnsi="メイリオ" w:hint="eastAsia"/>
        </w:rPr>
        <w:t>長谷工リフォームからの5年目点検中間報告を受けて</w:t>
      </w:r>
    </w:p>
    <w:p w14:paraId="27D19AF9" w14:textId="506059B1" w:rsidR="00AD2274" w:rsidRDefault="00AD2274" w:rsidP="00AD2274">
      <w:pPr>
        <w:pStyle w:val="a7"/>
        <w:tabs>
          <w:tab w:val="left" w:pos="2694"/>
        </w:tabs>
        <w:spacing w:line="320" w:lineRule="exact"/>
        <w:rPr>
          <w:rFonts w:ascii="メイリオ" w:eastAsia="メイリオ" w:hAnsi="メイリオ"/>
        </w:rPr>
      </w:pPr>
      <w:r>
        <w:rPr>
          <w:rFonts w:ascii="メイリオ" w:eastAsia="メイリオ" w:hAnsi="メイリオ" w:hint="eastAsia"/>
        </w:rPr>
        <w:t>・専有使用部</w:t>
      </w:r>
      <w:r w:rsidR="00836A2E">
        <w:rPr>
          <w:rFonts w:ascii="メイリオ" w:eastAsia="メイリオ" w:hAnsi="メイリオ" w:hint="eastAsia"/>
        </w:rPr>
        <w:t>（バルコニー）</w:t>
      </w:r>
    </w:p>
    <w:p w14:paraId="66C5FC8F" w14:textId="2E9206E6" w:rsidR="00AD2274" w:rsidRDefault="008C7997" w:rsidP="00AD2274">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理事会方針では</w:t>
      </w:r>
      <w:r w:rsidR="00AD2274">
        <w:rPr>
          <w:rFonts w:ascii="メイリオ" w:eastAsia="メイリオ" w:hAnsi="メイリオ" w:hint="eastAsia"/>
        </w:rPr>
        <w:t>大規模修繕工事のタイミングで対応</w:t>
      </w:r>
      <w:r>
        <w:rPr>
          <w:rFonts w:ascii="メイリオ" w:eastAsia="メイリオ" w:hAnsi="メイリオ" w:hint="eastAsia"/>
        </w:rPr>
        <w:t>とした</w:t>
      </w:r>
    </w:p>
    <w:p w14:paraId="331F76EE" w14:textId="68FFBA5D" w:rsidR="008C7997" w:rsidRDefault="008C7997" w:rsidP="00AD2274">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⇒委員会としても、それで良いと考える</w:t>
      </w:r>
    </w:p>
    <w:p w14:paraId="74D4E2BF" w14:textId="4200975E" w:rsidR="00AD2274" w:rsidRDefault="00AD2274" w:rsidP="00AD2274">
      <w:pPr>
        <w:pStyle w:val="a7"/>
        <w:tabs>
          <w:tab w:val="left" w:pos="2694"/>
        </w:tabs>
        <w:spacing w:line="320" w:lineRule="exact"/>
        <w:rPr>
          <w:rFonts w:ascii="メイリオ" w:eastAsia="メイリオ" w:hAnsi="メイリオ"/>
        </w:rPr>
      </w:pPr>
      <w:r>
        <w:rPr>
          <w:rFonts w:ascii="メイリオ" w:eastAsia="メイリオ" w:hAnsi="メイリオ" w:hint="eastAsia"/>
        </w:rPr>
        <w:lastRenderedPageBreak/>
        <w:t>・共用部</w:t>
      </w:r>
    </w:p>
    <w:p w14:paraId="656E923F" w14:textId="1E293671" w:rsidR="00AD2274" w:rsidRDefault="00AD2274" w:rsidP="00AD2274">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長谷工コミュニティへ見積依頼</w:t>
      </w:r>
    </w:p>
    <w:p w14:paraId="5C594827" w14:textId="4A5A0D59" w:rsidR="0048317D" w:rsidRDefault="00494887" w:rsidP="0048317D">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前回議事録の確認</w:t>
      </w:r>
    </w:p>
    <w:p w14:paraId="23A30CCA" w14:textId="7D2B05FC" w:rsidR="00F454D4" w:rsidRDefault="00836A2E" w:rsidP="00F454D4">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前回の議事内容を確認した。</w:t>
      </w:r>
    </w:p>
    <w:p w14:paraId="234CC4D5" w14:textId="286453FB" w:rsidR="00494887" w:rsidRDefault="00AD2274" w:rsidP="00EE5DC6">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エレベーターリニューアル</w:t>
      </w:r>
    </w:p>
    <w:p w14:paraId="3D9B0EA3" w14:textId="32AAC82D" w:rsidR="00271EF8" w:rsidRDefault="00271EF8" w:rsidP="00271EF8">
      <w:pPr>
        <w:pStyle w:val="a7"/>
        <w:numPr>
          <w:ilvl w:val="0"/>
          <w:numId w:val="25"/>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最終見積の確認</w:t>
      </w:r>
    </w:p>
    <w:p w14:paraId="2A419A40" w14:textId="77777777" w:rsidR="00836A2E" w:rsidRDefault="00836A2E" w:rsidP="00F454D4">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オーチスからの最終見積もりの確認を行った。</w:t>
      </w:r>
    </w:p>
    <w:p w14:paraId="3EDD5D93" w14:textId="321BE8FC" w:rsidR="00F454D4" w:rsidRDefault="00836A2E" w:rsidP="00836A2E">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・リニューアルについて、かご内の鏡がガラス製になっておりステンレス製と指示したことが反映されていない。</w:t>
      </w:r>
    </w:p>
    <w:p w14:paraId="73C5CCF5" w14:textId="237B58B6" w:rsidR="00836A2E" w:rsidRPr="00271EF8" w:rsidRDefault="00836A2E" w:rsidP="00836A2E">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・メンテナンスについてはメールで提示に</w:t>
      </w:r>
      <w:r w:rsidR="0053411D">
        <w:rPr>
          <w:rFonts w:ascii="メイリオ" w:eastAsia="メイリオ" w:hAnsi="メイリオ" w:hint="eastAsia"/>
        </w:rPr>
        <w:t>なって</w:t>
      </w:r>
      <w:r>
        <w:rPr>
          <w:rFonts w:ascii="メイリオ" w:eastAsia="メイリオ" w:hAnsi="メイリオ" w:hint="eastAsia"/>
        </w:rPr>
        <w:t>おり、見積書にはなっていない。</w:t>
      </w:r>
    </w:p>
    <w:p w14:paraId="1A250A3E" w14:textId="2C0FA8E7" w:rsidR="00AD2274" w:rsidRDefault="001F205B" w:rsidP="00502027">
      <w:pPr>
        <w:pStyle w:val="a7"/>
        <w:numPr>
          <w:ilvl w:val="0"/>
          <w:numId w:val="25"/>
        </w:numPr>
        <w:tabs>
          <w:tab w:val="left" w:pos="2694"/>
        </w:tabs>
        <w:spacing w:line="320" w:lineRule="exact"/>
        <w:ind w:leftChars="200" w:left="840"/>
        <w:rPr>
          <w:rFonts w:ascii="メイリオ" w:eastAsia="メイリオ" w:hAnsi="メイリオ"/>
        </w:rPr>
      </w:pPr>
      <w:r w:rsidRPr="00502027">
        <w:rPr>
          <w:rFonts w:ascii="メイリオ" w:eastAsia="メイリオ" w:hAnsi="メイリオ" w:hint="eastAsia"/>
        </w:rPr>
        <w:t>住民</w:t>
      </w:r>
      <w:r w:rsidR="00AD2274" w:rsidRPr="00502027">
        <w:rPr>
          <w:rFonts w:ascii="メイリオ" w:eastAsia="メイリオ" w:hAnsi="メイリオ" w:hint="eastAsia"/>
        </w:rPr>
        <w:t>説明会の実施</w:t>
      </w:r>
    </w:p>
    <w:p w14:paraId="2BF68440" w14:textId="3EE5D3A5" w:rsidR="00AD2274" w:rsidRDefault="001F205B" w:rsidP="001F205B">
      <w:pPr>
        <w:pStyle w:val="a7"/>
        <w:tabs>
          <w:tab w:val="left" w:pos="2694"/>
        </w:tabs>
        <w:spacing w:line="320" w:lineRule="exact"/>
        <w:rPr>
          <w:rFonts w:ascii="メイリオ" w:eastAsia="メイリオ" w:hAnsi="メイリオ"/>
        </w:rPr>
      </w:pPr>
      <w:r>
        <w:rPr>
          <w:rFonts w:ascii="メイリオ" w:eastAsia="メイリオ" w:hAnsi="メイリオ" w:hint="eastAsia"/>
        </w:rPr>
        <w:t>・資料の確認</w:t>
      </w:r>
    </w:p>
    <w:p w14:paraId="036813AB" w14:textId="6786DEFF" w:rsidR="00F454D4" w:rsidRDefault="00D124D5" w:rsidP="00D124D5">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w:t>
      </w:r>
      <w:r w:rsidR="00F454D4" w:rsidRPr="00D124D5">
        <w:rPr>
          <w:rFonts w:ascii="メイリオ" w:eastAsia="メイリオ" w:hAnsi="メイリオ" w:hint="eastAsia"/>
        </w:rPr>
        <w:t>説明会資料</w:t>
      </w:r>
      <w:r>
        <w:rPr>
          <w:rFonts w:ascii="メイリオ" w:eastAsia="メイリオ" w:hAnsi="メイリオ" w:hint="eastAsia"/>
        </w:rPr>
        <w:t>」</w:t>
      </w:r>
      <w:r w:rsidR="00F454D4">
        <w:rPr>
          <w:rFonts w:ascii="メイリオ" w:eastAsia="メイリオ" w:hAnsi="メイリオ" w:hint="eastAsia"/>
        </w:rPr>
        <w:t>、</w:t>
      </w:r>
      <w:r>
        <w:rPr>
          <w:rFonts w:ascii="メイリオ" w:eastAsia="メイリオ" w:hAnsi="メイリオ" w:hint="eastAsia"/>
        </w:rPr>
        <w:t>「</w:t>
      </w:r>
      <w:r w:rsidR="00F454D4" w:rsidRPr="00D124D5">
        <w:rPr>
          <w:rFonts w:ascii="メイリオ" w:eastAsia="メイリオ" w:hAnsi="メイリオ" w:hint="eastAsia"/>
        </w:rPr>
        <w:t>手持見積</w:t>
      </w:r>
      <w:r>
        <w:rPr>
          <w:rFonts w:ascii="メイリオ" w:eastAsia="メイリオ" w:hAnsi="メイリオ" w:hint="eastAsia"/>
        </w:rPr>
        <w:t>額</w:t>
      </w:r>
      <w:r w:rsidR="00F454D4" w:rsidRPr="00D124D5">
        <w:rPr>
          <w:rFonts w:ascii="メイリオ" w:eastAsia="メイリオ" w:hAnsi="メイリオ" w:hint="eastAsia"/>
        </w:rPr>
        <w:t>一覧</w:t>
      </w:r>
      <w:r>
        <w:rPr>
          <w:rFonts w:ascii="メイリオ" w:eastAsia="メイリオ" w:hAnsi="メイリオ" w:hint="eastAsia"/>
        </w:rPr>
        <w:t>」</w:t>
      </w:r>
      <w:r w:rsidR="00F454D4">
        <w:rPr>
          <w:rFonts w:ascii="メイリオ" w:eastAsia="メイリオ" w:hAnsi="メイリオ" w:hint="eastAsia"/>
        </w:rPr>
        <w:t>、</w:t>
      </w:r>
      <w:r>
        <w:rPr>
          <w:rFonts w:ascii="メイリオ" w:eastAsia="メイリオ" w:hAnsi="メイリオ" w:hint="eastAsia"/>
        </w:rPr>
        <w:t>「</w:t>
      </w:r>
      <w:r w:rsidR="00F454D4" w:rsidRPr="00D124D5">
        <w:rPr>
          <w:rFonts w:ascii="メイリオ" w:eastAsia="メイリオ" w:hAnsi="メイリオ" w:hint="eastAsia"/>
        </w:rPr>
        <w:t>オーチス資料</w:t>
      </w:r>
      <w:r>
        <w:rPr>
          <w:rFonts w:ascii="メイリオ" w:eastAsia="メイリオ" w:hAnsi="メイリオ" w:hint="eastAsia"/>
        </w:rPr>
        <w:t>」</w:t>
      </w:r>
      <w:r w:rsidR="00F454D4">
        <w:rPr>
          <w:rFonts w:ascii="メイリオ" w:eastAsia="メイリオ" w:hAnsi="メイリオ" w:hint="eastAsia"/>
        </w:rPr>
        <w:t>、</w:t>
      </w:r>
      <w:r>
        <w:rPr>
          <w:rFonts w:ascii="メイリオ" w:eastAsia="メイリオ" w:hAnsi="メイリオ" w:hint="eastAsia"/>
        </w:rPr>
        <w:t>「</w:t>
      </w:r>
      <w:r w:rsidR="00F454D4" w:rsidRPr="00D124D5">
        <w:rPr>
          <w:rFonts w:ascii="メイリオ" w:eastAsia="メイリオ" w:hAnsi="メイリオ" w:hint="eastAsia"/>
        </w:rPr>
        <w:t>説明会</w:t>
      </w:r>
      <w:r>
        <w:rPr>
          <w:rFonts w:ascii="メイリオ" w:eastAsia="メイリオ" w:hAnsi="メイリオ" w:hint="eastAsia"/>
        </w:rPr>
        <w:t>開催</w:t>
      </w:r>
      <w:r w:rsidR="00F454D4" w:rsidRPr="00D124D5">
        <w:rPr>
          <w:rFonts w:ascii="メイリオ" w:eastAsia="メイリオ" w:hAnsi="メイリオ" w:hint="eastAsia"/>
        </w:rPr>
        <w:t>案内</w:t>
      </w:r>
      <w:r>
        <w:rPr>
          <w:rFonts w:ascii="メイリオ" w:eastAsia="メイリオ" w:hAnsi="メイリオ" w:hint="eastAsia"/>
        </w:rPr>
        <w:t>」について内容確認。</w:t>
      </w:r>
    </w:p>
    <w:p w14:paraId="2C4289C7" w14:textId="7DF59513" w:rsidR="00251379" w:rsidRPr="00251379" w:rsidRDefault="00251379" w:rsidP="00D124D5">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説明会開催案内」の記述が説明会での意見で検討結果が変更可能と捉えられる危惧があったので、理事会として内定した結果の検討経緯を説明するというトーンに変更した。また、説明会に出席されない方にも検討経緯を理解していただくため、「</w:t>
      </w:r>
      <w:r w:rsidRPr="00D124D5">
        <w:rPr>
          <w:rFonts w:ascii="メイリオ" w:eastAsia="メイリオ" w:hAnsi="メイリオ" w:hint="eastAsia"/>
        </w:rPr>
        <w:t>説明会</w:t>
      </w:r>
      <w:r>
        <w:rPr>
          <w:rFonts w:ascii="メイリオ" w:eastAsia="メイリオ" w:hAnsi="メイリオ" w:hint="eastAsia"/>
        </w:rPr>
        <w:t>開催</w:t>
      </w:r>
      <w:r w:rsidRPr="00D124D5">
        <w:rPr>
          <w:rFonts w:ascii="メイリオ" w:eastAsia="メイリオ" w:hAnsi="メイリオ" w:hint="eastAsia"/>
        </w:rPr>
        <w:t>案内</w:t>
      </w:r>
      <w:r>
        <w:rPr>
          <w:rFonts w:ascii="メイリオ" w:eastAsia="メイリオ" w:hAnsi="メイリオ" w:hint="eastAsia"/>
        </w:rPr>
        <w:t>」に「</w:t>
      </w:r>
      <w:r w:rsidRPr="00D124D5">
        <w:rPr>
          <w:rFonts w:ascii="メイリオ" w:eastAsia="メイリオ" w:hAnsi="メイリオ" w:hint="eastAsia"/>
        </w:rPr>
        <w:t>説明会資料</w:t>
      </w:r>
      <w:r>
        <w:rPr>
          <w:rFonts w:ascii="メイリオ" w:eastAsia="メイリオ" w:hAnsi="メイリオ" w:hint="eastAsia"/>
        </w:rPr>
        <w:t>」を添付することとした。その他については内容の変更なし。</w:t>
      </w:r>
    </w:p>
    <w:p w14:paraId="01F58F92" w14:textId="5EB61AC2" w:rsidR="00251379" w:rsidRDefault="00251379" w:rsidP="001F205B">
      <w:pPr>
        <w:pStyle w:val="a7"/>
        <w:tabs>
          <w:tab w:val="left" w:pos="2694"/>
        </w:tabs>
        <w:spacing w:line="320" w:lineRule="exact"/>
        <w:rPr>
          <w:rFonts w:ascii="メイリオ" w:eastAsia="メイリオ" w:hAnsi="メイリオ"/>
        </w:rPr>
      </w:pPr>
      <w:r>
        <w:rPr>
          <w:rFonts w:ascii="メイリオ" w:eastAsia="メイリオ" w:hAnsi="メイリオ" w:hint="eastAsia"/>
        </w:rPr>
        <w:t>・事前の資料配布</w:t>
      </w:r>
    </w:p>
    <w:p w14:paraId="0B2D5C39" w14:textId="4BC36062" w:rsidR="00251379" w:rsidRDefault="00251379" w:rsidP="00251379">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w:t>
      </w:r>
      <w:r w:rsidRPr="00D124D5">
        <w:rPr>
          <w:rFonts w:ascii="メイリオ" w:eastAsia="メイリオ" w:hAnsi="メイリオ" w:hint="eastAsia"/>
        </w:rPr>
        <w:t>説明会</w:t>
      </w:r>
      <w:r>
        <w:rPr>
          <w:rFonts w:ascii="メイリオ" w:eastAsia="メイリオ" w:hAnsi="メイリオ" w:hint="eastAsia"/>
        </w:rPr>
        <w:t>開催</w:t>
      </w:r>
      <w:r w:rsidRPr="00D124D5">
        <w:rPr>
          <w:rFonts w:ascii="メイリオ" w:eastAsia="メイリオ" w:hAnsi="メイリオ" w:hint="eastAsia"/>
        </w:rPr>
        <w:t>案内</w:t>
      </w:r>
      <w:r>
        <w:rPr>
          <w:rFonts w:ascii="メイリオ" w:eastAsia="メイリオ" w:hAnsi="メイリオ" w:hint="eastAsia"/>
        </w:rPr>
        <w:t>」は、11月9日に全戸（賃貸住戸を含む）、および外部オーナーに配布。オーチス資料はオーチスに持参いただき、</w:t>
      </w:r>
      <w:r w:rsidR="004D7388">
        <w:rPr>
          <w:rFonts w:ascii="メイリオ" w:eastAsia="メイリオ" w:hAnsi="メイリオ" w:hint="eastAsia"/>
        </w:rPr>
        <w:t>説明会</w:t>
      </w:r>
      <w:r>
        <w:rPr>
          <w:rFonts w:ascii="メイリオ" w:eastAsia="メイリオ" w:hAnsi="メイリオ" w:hint="eastAsia"/>
        </w:rPr>
        <w:t>当日</w:t>
      </w:r>
      <w:r w:rsidR="004D7388">
        <w:rPr>
          <w:rFonts w:ascii="メイリオ" w:eastAsia="メイリオ" w:hAnsi="メイリオ" w:hint="eastAsia"/>
        </w:rPr>
        <w:t>、配布する。</w:t>
      </w:r>
    </w:p>
    <w:p w14:paraId="11F53949" w14:textId="30206965" w:rsidR="001F205B" w:rsidRDefault="001F205B" w:rsidP="001F205B">
      <w:pPr>
        <w:pStyle w:val="a7"/>
        <w:tabs>
          <w:tab w:val="left" w:pos="2694"/>
        </w:tabs>
        <w:spacing w:line="320" w:lineRule="exact"/>
        <w:rPr>
          <w:rFonts w:ascii="メイリオ" w:eastAsia="メイリオ" w:hAnsi="メイリオ"/>
        </w:rPr>
      </w:pPr>
      <w:r>
        <w:rPr>
          <w:rFonts w:ascii="メイリオ" w:eastAsia="メイリオ" w:hAnsi="メイリオ" w:hint="eastAsia"/>
        </w:rPr>
        <w:t>・当日の準備/運営体制</w:t>
      </w:r>
    </w:p>
    <w:p w14:paraId="7AB1690E" w14:textId="032E7618" w:rsidR="007B76A0" w:rsidRPr="004D7388" w:rsidRDefault="004D7388" w:rsidP="004D7388">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事前に参加人数が掴めないので、総会形式で会場設営（受付、ひな壇、椅子のみ配置）</w:t>
      </w:r>
      <w:r w:rsidR="007B76A0" w:rsidRPr="004D7388">
        <w:rPr>
          <w:rFonts w:ascii="メイリオ" w:eastAsia="メイリオ" w:hAnsi="メイリオ" w:hint="eastAsia"/>
        </w:rPr>
        <w:t xml:space="preserve">　</w:t>
      </w:r>
    </w:p>
    <w:p w14:paraId="107A6B0C" w14:textId="08DFE302" w:rsidR="007B76A0" w:rsidRDefault="007B76A0" w:rsidP="001F205B">
      <w:pPr>
        <w:pStyle w:val="a7"/>
        <w:tabs>
          <w:tab w:val="left" w:pos="2694"/>
        </w:tabs>
        <w:spacing w:line="320" w:lineRule="exact"/>
        <w:rPr>
          <w:rFonts w:ascii="メイリオ" w:eastAsia="メイリオ" w:hAnsi="メイリオ"/>
        </w:rPr>
      </w:pPr>
      <w:r>
        <w:rPr>
          <w:rFonts w:ascii="メイリオ" w:eastAsia="メイリオ" w:hAnsi="メイリオ" w:hint="eastAsia"/>
        </w:rPr>
        <w:t xml:space="preserve">　司会、</w:t>
      </w:r>
      <w:r w:rsidR="004D7388">
        <w:rPr>
          <w:rFonts w:ascii="メイリオ" w:eastAsia="メイリオ" w:hAnsi="メイリオ" w:hint="eastAsia"/>
        </w:rPr>
        <w:t>「</w:t>
      </w:r>
      <w:r w:rsidR="004D7388" w:rsidRPr="00D124D5">
        <w:rPr>
          <w:rFonts w:ascii="メイリオ" w:eastAsia="メイリオ" w:hAnsi="メイリオ" w:hint="eastAsia"/>
        </w:rPr>
        <w:t>説明会資料</w:t>
      </w:r>
      <w:r w:rsidR="004D7388">
        <w:rPr>
          <w:rFonts w:ascii="メイリオ" w:eastAsia="メイリオ" w:hAnsi="メイリオ" w:hint="eastAsia"/>
        </w:rPr>
        <w:t>」</w:t>
      </w:r>
      <w:r>
        <w:rPr>
          <w:rFonts w:ascii="メイリオ" w:eastAsia="メイリオ" w:hAnsi="メイリオ" w:hint="eastAsia"/>
        </w:rPr>
        <w:t>の説明は理事長</w:t>
      </w:r>
    </w:p>
    <w:p w14:paraId="78955624" w14:textId="50FEBAFA" w:rsidR="007B76A0" w:rsidRDefault="007B76A0" w:rsidP="001F205B">
      <w:pPr>
        <w:pStyle w:val="a7"/>
        <w:tabs>
          <w:tab w:val="left" w:pos="2694"/>
        </w:tabs>
        <w:spacing w:line="320" w:lineRule="exact"/>
        <w:rPr>
          <w:rFonts w:ascii="メイリオ" w:eastAsia="メイリオ" w:hAnsi="メイリオ"/>
        </w:rPr>
      </w:pPr>
      <w:r>
        <w:rPr>
          <w:rFonts w:ascii="メイリオ" w:eastAsia="メイリオ" w:hAnsi="メイリオ" w:hint="eastAsia"/>
        </w:rPr>
        <w:t xml:space="preserve">　質疑への対応は</w:t>
      </w:r>
      <w:r w:rsidR="004D7388">
        <w:rPr>
          <w:rFonts w:ascii="メイリオ" w:eastAsia="メイリオ" w:hAnsi="メイリオ" w:hint="eastAsia"/>
        </w:rPr>
        <w:t>修繕検討委員がサポート</w:t>
      </w:r>
    </w:p>
    <w:p w14:paraId="504471ED" w14:textId="0E67FB0A" w:rsidR="007B76A0" w:rsidRPr="001B5B77" w:rsidRDefault="007B7FDF" w:rsidP="001B5B77">
      <w:pPr>
        <w:pStyle w:val="a7"/>
        <w:tabs>
          <w:tab w:val="left" w:pos="2694"/>
        </w:tabs>
        <w:spacing w:line="320" w:lineRule="exact"/>
        <w:rPr>
          <w:rFonts w:ascii="メイリオ" w:eastAsia="メイリオ" w:hAnsi="メイリオ"/>
        </w:rPr>
      </w:pPr>
      <w:r>
        <w:rPr>
          <w:rFonts w:ascii="メイリオ" w:eastAsia="メイリオ" w:hAnsi="メイリオ" w:hint="eastAsia"/>
        </w:rPr>
        <w:t xml:space="preserve">　オーチスは別室で待機、</w:t>
      </w:r>
      <w:r w:rsidR="004D7388">
        <w:rPr>
          <w:rFonts w:ascii="メイリオ" w:eastAsia="メイリオ" w:hAnsi="メイリオ" w:hint="eastAsia"/>
        </w:rPr>
        <w:t>リニューアル</w:t>
      </w:r>
      <w:r>
        <w:rPr>
          <w:rFonts w:ascii="メイリオ" w:eastAsia="メイリオ" w:hAnsi="メイリオ" w:hint="eastAsia"/>
        </w:rPr>
        <w:t>内容説明</w:t>
      </w:r>
      <w:r w:rsidR="001B5B77">
        <w:rPr>
          <w:rFonts w:ascii="メイリオ" w:eastAsia="メイリオ" w:hAnsi="メイリオ" w:hint="eastAsia"/>
        </w:rPr>
        <w:t>の段で説明いただく。</w:t>
      </w:r>
    </w:p>
    <w:p w14:paraId="3811A6F8" w14:textId="24702C02" w:rsidR="001F205B" w:rsidRDefault="001F205B" w:rsidP="00502027">
      <w:pPr>
        <w:pStyle w:val="a7"/>
        <w:numPr>
          <w:ilvl w:val="0"/>
          <w:numId w:val="25"/>
        </w:numPr>
        <w:tabs>
          <w:tab w:val="left" w:pos="2694"/>
        </w:tabs>
        <w:spacing w:line="320" w:lineRule="exact"/>
        <w:ind w:leftChars="200" w:left="840"/>
        <w:rPr>
          <w:rFonts w:ascii="メイリオ" w:eastAsia="メイリオ" w:hAnsi="メイリオ"/>
        </w:rPr>
      </w:pPr>
      <w:r w:rsidRPr="00502027">
        <w:rPr>
          <w:rFonts w:ascii="メイリオ" w:eastAsia="メイリオ" w:hAnsi="メイリオ" w:hint="eastAsia"/>
        </w:rPr>
        <w:t>臨時総会の実施</w:t>
      </w:r>
    </w:p>
    <w:p w14:paraId="43219AB2" w14:textId="5CE8A934" w:rsidR="001B5B77" w:rsidRDefault="001B5B77" w:rsidP="001B5B77">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説明会と同様。（オーチスは呼ばない）。</w:t>
      </w:r>
    </w:p>
    <w:p w14:paraId="109ED9D9" w14:textId="48B2CBEF" w:rsidR="001F205B" w:rsidRDefault="001F205B" w:rsidP="00502027">
      <w:pPr>
        <w:pStyle w:val="a7"/>
        <w:numPr>
          <w:ilvl w:val="0"/>
          <w:numId w:val="25"/>
        </w:numPr>
        <w:tabs>
          <w:tab w:val="left" w:pos="2694"/>
        </w:tabs>
        <w:spacing w:line="320" w:lineRule="exact"/>
        <w:ind w:leftChars="200" w:left="840"/>
        <w:rPr>
          <w:rFonts w:ascii="メイリオ" w:eastAsia="メイリオ" w:hAnsi="メイリオ"/>
        </w:rPr>
      </w:pPr>
      <w:r w:rsidRPr="00502027">
        <w:rPr>
          <w:rFonts w:ascii="メイリオ" w:eastAsia="メイリオ" w:hAnsi="メイリオ" w:hint="eastAsia"/>
        </w:rPr>
        <w:t>残課題</w:t>
      </w:r>
    </w:p>
    <w:p w14:paraId="64B01172" w14:textId="31A5892A" w:rsidR="001B5B77" w:rsidRDefault="001B5B77" w:rsidP="001B5B77">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鏡の確認、</w:t>
      </w:r>
      <w:r w:rsidR="004D7388">
        <w:rPr>
          <w:rFonts w:ascii="メイリオ" w:eastAsia="メイリオ" w:hAnsi="メイリオ" w:hint="eastAsia"/>
        </w:rPr>
        <w:t>内装・外装</w:t>
      </w:r>
      <w:r>
        <w:rPr>
          <w:rFonts w:ascii="メイリオ" w:eastAsia="メイリオ" w:hAnsi="メイリオ" w:hint="eastAsia"/>
        </w:rPr>
        <w:t>デザインの確定</w:t>
      </w:r>
    </w:p>
    <w:p w14:paraId="54813642" w14:textId="4C701CED" w:rsidR="00725FC9" w:rsidRDefault="004D7388" w:rsidP="00502027">
      <w:pPr>
        <w:pStyle w:val="a7"/>
        <w:numPr>
          <w:ilvl w:val="0"/>
          <w:numId w:val="25"/>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法令対応</w:t>
      </w:r>
    </w:p>
    <w:p w14:paraId="14134CEA" w14:textId="2B2FC586" w:rsidR="00725FC9" w:rsidRDefault="00725FC9" w:rsidP="00725FC9">
      <w:pPr>
        <w:pStyle w:val="a7"/>
        <w:tabs>
          <w:tab w:val="left" w:pos="2694"/>
        </w:tabs>
        <w:spacing w:line="320" w:lineRule="exact"/>
        <w:rPr>
          <w:rFonts w:ascii="メイリオ" w:eastAsia="メイリオ" w:hAnsi="メイリオ"/>
        </w:rPr>
      </w:pPr>
      <w:r>
        <w:rPr>
          <w:rFonts w:ascii="メイリオ" w:eastAsia="メイリオ" w:hAnsi="メイリオ" w:hint="eastAsia"/>
        </w:rPr>
        <w:t>・</w:t>
      </w:r>
      <w:r w:rsidRPr="00725FC9">
        <w:rPr>
          <w:rFonts w:ascii="メイリオ" w:eastAsia="メイリオ" w:hAnsi="メイリオ" w:hint="eastAsia"/>
        </w:rPr>
        <w:t>特殊建築物等定期調査結果</w:t>
      </w:r>
    </w:p>
    <w:p w14:paraId="4930390E" w14:textId="2EC5A1C6" w:rsidR="00725FC9" w:rsidRPr="00725FC9" w:rsidRDefault="00725FC9" w:rsidP="00725FC9">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南棟3号機の</w:t>
      </w:r>
      <w:r w:rsidR="0053411D">
        <w:rPr>
          <w:rFonts w:ascii="メイリオ" w:eastAsia="メイリオ" w:hAnsi="メイリオ" w:hint="eastAsia"/>
        </w:rPr>
        <w:t>エレベーター昇降路の未区画、及び乗場戸の遮煙性能不適。</w:t>
      </w:r>
      <w:r w:rsidRPr="00725FC9">
        <w:rPr>
          <w:rFonts w:ascii="メイリオ" w:eastAsia="メイリオ" w:hAnsi="メイリオ" w:hint="eastAsia"/>
        </w:rPr>
        <w:t>既存不適格</w:t>
      </w:r>
      <w:r>
        <w:rPr>
          <w:rFonts w:ascii="メイリオ" w:eastAsia="メイリオ" w:hAnsi="メイリオ" w:hint="eastAsia"/>
        </w:rPr>
        <w:t>は</w:t>
      </w:r>
      <w:r w:rsidR="0053411D">
        <w:rPr>
          <w:rFonts w:ascii="メイリオ" w:eastAsia="メイリオ" w:hAnsi="メイリオ" w:hint="eastAsia"/>
        </w:rPr>
        <w:t>戸の交換はしない為、</w:t>
      </w:r>
      <w:r w:rsidR="004D7388">
        <w:rPr>
          <w:rFonts w:ascii="メイリオ" w:eastAsia="メイリオ" w:hAnsi="メイリオ" w:hint="eastAsia"/>
        </w:rPr>
        <w:t>今回のリニューアルでも解決されない</w:t>
      </w:r>
      <w:r>
        <w:rPr>
          <w:rFonts w:ascii="メイリオ" w:eastAsia="メイリオ" w:hAnsi="メイリオ" w:hint="eastAsia"/>
        </w:rPr>
        <w:t>。</w:t>
      </w:r>
    </w:p>
    <w:p w14:paraId="114D7450" w14:textId="6274AAB9" w:rsidR="001F205B" w:rsidRDefault="004D7388" w:rsidP="001F205B">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各所</w:t>
      </w:r>
      <w:r w:rsidR="001F205B">
        <w:rPr>
          <w:rFonts w:ascii="メイリオ" w:eastAsia="メイリオ" w:hAnsi="メイリオ" w:hint="eastAsia"/>
        </w:rPr>
        <w:t>補修工事について</w:t>
      </w:r>
    </w:p>
    <w:p w14:paraId="0412A105" w14:textId="1E62456D" w:rsidR="004D7388" w:rsidRDefault="004D7388" w:rsidP="00ED745D">
      <w:pPr>
        <w:pStyle w:val="a7"/>
        <w:tabs>
          <w:tab w:val="left" w:pos="2694"/>
        </w:tabs>
        <w:spacing w:line="320" w:lineRule="exact"/>
        <w:ind w:leftChars="200" w:left="420"/>
        <w:rPr>
          <w:rFonts w:ascii="メイリオ" w:eastAsia="メイリオ" w:hAnsi="メイリオ"/>
        </w:rPr>
      </w:pPr>
      <w:r w:rsidRPr="00AD2274">
        <w:rPr>
          <w:rFonts w:ascii="メイリオ" w:eastAsia="メイリオ" w:hAnsi="メイリオ" w:hint="eastAsia"/>
        </w:rPr>
        <w:t>大規模修繕5年目点検結果</w:t>
      </w:r>
      <w:r>
        <w:rPr>
          <w:rFonts w:ascii="メイリオ" w:eastAsia="メイリオ" w:hAnsi="メイリオ" w:hint="eastAsia"/>
        </w:rPr>
        <w:t>対応の補修費用は軽微と予想されるので、29期から保留している補修工事、および今期見積もりを取った補修工事</w:t>
      </w:r>
      <w:r w:rsidR="00240ABF">
        <w:rPr>
          <w:rFonts w:ascii="メイリオ" w:eastAsia="メイリオ" w:hAnsi="メイリオ" w:hint="eastAsia"/>
        </w:rPr>
        <w:t>を進めてゆく。</w:t>
      </w:r>
    </w:p>
    <w:p w14:paraId="0B578F3D" w14:textId="77777777" w:rsidR="0097329E" w:rsidRDefault="00240ABF" w:rsidP="00ED745D">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t>現状で費用最大の工事は</w:t>
      </w:r>
      <w:r w:rsidRPr="00240ABF">
        <w:rPr>
          <w:rFonts w:ascii="メイリオ" w:eastAsia="メイリオ" w:hAnsi="メイリオ" w:hint="eastAsia"/>
        </w:rPr>
        <w:t>エントランススロープ立上り石張り</w:t>
      </w:r>
      <w:r>
        <w:rPr>
          <w:rFonts w:ascii="メイリオ" w:eastAsia="メイリオ" w:hAnsi="メイリオ" w:hint="eastAsia"/>
        </w:rPr>
        <w:t>（</w:t>
      </w:r>
      <w:r w:rsidRPr="00240ABF">
        <w:rPr>
          <w:rFonts w:ascii="メイリオ" w:eastAsia="メイリオ" w:hAnsi="メイリオ" w:hint="eastAsia"/>
        </w:rPr>
        <w:t>¥</w:t>
      </w:r>
      <w:r w:rsidRPr="00240ABF">
        <w:rPr>
          <w:rFonts w:ascii="メイリオ" w:eastAsia="メイリオ" w:hAnsi="メイリオ"/>
        </w:rPr>
        <w:t>996,840</w:t>
      </w:r>
      <w:r>
        <w:rPr>
          <w:rFonts w:ascii="メイリオ" w:eastAsia="メイリオ" w:hAnsi="メイリオ" w:hint="eastAsia"/>
        </w:rPr>
        <w:t>）。石張り素材の色について吟味必要。</w:t>
      </w:r>
    </w:p>
    <w:p w14:paraId="3B0E33D9" w14:textId="391ED93F" w:rsidR="00240ABF" w:rsidRPr="00240ABF" w:rsidRDefault="0097329E" w:rsidP="00ED745D">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lastRenderedPageBreak/>
        <w:t>また、</w:t>
      </w:r>
      <w:r w:rsidRPr="00725FC9">
        <w:rPr>
          <w:rFonts w:ascii="メイリオ" w:eastAsia="メイリオ" w:hAnsi="メイリオ" w:hint="eastAsia"/>
        </w:rPr>
        <w:t>特殊建築物等定期調査</w:t>
      </w:r>
      <w:r>
        <w:rPr>
          <w:rFonts w:ascii="メイリオ" w:eastAsia="メイリオ" w:hAnsi="メイリオ" w:hint="eastAsia"/>
        </w:rPr>
        <w:t>で指摘された既存不適格については、当面放置で良い。</w:t>
      </w:r>
    </w:p>
    <w:p w14:paraId="7CD7A7C0" w14:textId="6F404959" w:rsidR="000C56F2" w:rsidRDefault="001F205B" w:rsidP="001F205B">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集会室リフォームについて</w:t>
      </w:r>
    </w:p>
    <w:p w14:paraId="42FC106B" w14:textId="00DFDAD0" w:rsidR="00240ABF" w:rsidRDefault="00240ABF" w:rsidP="00ED745D">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t>当方の要望を形として</w:t>
      </w:r>
      <w:r w:rsidR="0053411D">
        <w:rPr>
          <w:rFonts w:ascii="メイリオ" w:eastAsia="メイリオ" w:hAnsi="メイリオ" w:hint="eastAsia"/>
        </w:rPr>
        <w:t>纒て</w:t>
      </w:r>
      <w:r>
        <w:rPr>
          <w:rFonts w:ascii="メイリオ" w:eastAsia="メイリオ" w:hAnsi="メイリオ" w:hint="eastAsia"/>
        </w:rPr>
        <w:t>もらえるデザイナーが必要。長谷工ではだめ。格安で対応してくれるデザイナーを探してみるが。（担当：岩井さん）</w:t>
      </w:r>
    </w:p>
    <w:p w14:paraId="76C38240" w14:textId="653B6DA4" w:rsidR="00240ABF" w:rsidRDefault="00240ABF" w:rsidP="00ED745D">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t>次回までに新しい集会室に対する各自の要望・</w:t>
      </w:r>
      <w:r w:rsidR="00ED745D">
        <w:rPr>
          <w:rFonts w:ascii="メイリオ" w:eastAsia="メイリオ" w:hAnsi="メイリオ" w:hint="eastAsia"/>
        </w:rPr>
        <w:t>イメージを纒てくる（宿題）。</w:t>
      </w:r>
    </w:p>
    <w:p w14:paraId="104AD8FD" w14:textId="59F6D2D1" w:rsidR="001F205B" w:rsidRDefault="001F205B" w:rsidP="001F205B">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長期修繕計画の見直しについて</w:t>
      </w:r>
    </w:p>
    <w:p w14:paraId="40357D34" w14:textId="4E9AB84D" w:rsidR="00725FC9" w:rsidRDefault="00502027" w:rsidP="00725FC9">
      <w:pPr>
        <w:pStyle w:val="a7"/>
        <w:numPr>
          <w:ilvl w:val="0"/>
          <w:numId w:val="26"/>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館内光化工事について</w:t>
      </w:r>
    </w:p>
    <w:p w14:paraId="1CA07E8D" w14:textId="5E0FDE50" w:rsidR="00725FC9" w:rsidRDefault="00725FC9" w:rsidP="00725FC9">
      <w:pPr>
        <w:pStyle w:val="a7"/>
        <w:tabs>
          <w:tab w:val="left" w:pos="2694"/>
        </w:tabs>
        <w:spacing w:line="320" w:lineRule="exact"/>
        <w:rPr>
          <w:rFonts w:ascii="メイリオ" w:eastAsia="メイリオ" w:hAnsi="メイリオ"/>
        </w:rPr>
      </w:pPr>
      <w:r>
        <w:rPr>
          <w:rFonts w:ascii="メイリオ" w:eastAsia="メイリオ" w:hAnsi="メイリオ" w:hint="eastAsia"/>
        </w:rPr>
        <w:t>・NTT MEからの提案</w:t>
      </w:r>
    </w:p>
    <w:p w14:paraId="209D3D2A" w14:textId="7010EDD7" w:rsidR="00725FC9" w:rsidRDefault="00725FC9" w:rsidP="00725FC9">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11月9日の週に受領予定</w:t>
      </w:r>
      <w:bookmarkStart w:id="0" w:name="_GoBack"/>
      <w:bookmarkEnd w:id="0"/>
    </w:p>
    <w:p w14:paraId="20026A27" w14:textId="6B707B21" w:rsidR="00ED745D" w:rsidRDefault="00ED745D" w:rsidP="00725FC9">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12月の修繕検討委員会で説明したいといっているが</w:t>
      </w:r>
    </w:p>
    <w:p w14:paraId="5530A277" w14:textId="767D3623" w:rsidR="00ED745D" w:rsidRPr="00725FC9" w:rsidRDefault="00ED745D" w:rsidP="00725FC9">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⇒1月以降でよい</w:t>
      </w:r>
    </w:p>
    <w:p w14:paraId="6D028A98" w14:textId="6B2E5A39" w:rsidR="001F205B" w:rsidRDefault="00502027" w:rsidP="00725FC9">
      <w:pPr>
        <w:pStyle w:val="a7"/>
        <w:numPr>
          <w:ilvl w:val="0"/>
          <w:numId w:val="26"/>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今後の進め方について</w:t>
      </w:r>
    </w:p>
    <w:p w14:paraId="3C92D2F4" w14:textId="16BC6124" w:rsidR="00ED745D" w:rsidRPr="00725FC9" w:rsidRDefault="00ED745D" w:rsidP="00ED745D">
      <w:pPr>
        <w:pStyle w:val="a7"/>
        <w:tabs>
          <w:tab w:val="left" w:pos="2694"/>
        </w:tabs>
        <w:spacing w:line="320" w:lineRule="exact"/>
        <w:ind w:left="1050" w:hangingChars="100" w:hanging="210"/>
        <w:rPr>
          <w:rFonts w:ascii="メイリオ" w:eastAsia="メイリオ" w:hAnsi="メイリオ"/>
        </w:rPr>
      </w:pPr>
      <w:r>
        <w:rPr>
          <w:rFonts w:ascii="メイリオ" w:eastAsia="メイリオ" w:hAnsi="メイリオ" w:hint="eastAsia"/>
        </w:rPr>
        <w:t>・ビジョン（修繕で何を目指すのか）と方針（どのような考え方で修繕を進めるか）をはじめに議論したい。</w:t>
      </w:r>
    </w:p>
    <w:p w14:paraId="784B6316" w14:textId="77777777" w:rsidR="00753808" w:rsidRDefault="00753808" w:rsidP="00AA7430">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次回予定</w:t>
      </w:r>
    </w:p>
    <w:p w14:paraId="7F254A62" w14:textId="2D404E64" w:rsidR="00C15895" w:rsidRPr="00EE24F3" w:rsidRDefault="00CB4F7B" w:rsidP="00C15895">
      <w:pPr>
        <w:spacing w:line="320" w:lineRule="exact"/>
        <w:ind w:left="420"/>
        <w:rPr>
          <w:rFonts w:ascii="メイリオ" w:eastAsia="メイリオ" w:hAnsi="メイリオ"/>
        </w:rPr>
      </w:pPr>
      <w:r>
        <w:rPr>
          <w:rFonts w:ascii="メイリオ" w:eastAsia="メイリオ" w:hAnsi="メイリオ" w:hint="eastAsia"/>
        </w:rPr>
        <w:t>12</w:t>
      </w:r>
      <w:r w:rsidR="009533EF">
        <w:rPr>
          <w:rFonts w:ascii="メイリオ" w:eastAsia="メイリオ" w:hAnsi="メイリオ" w:hint="eastAsia"/>
        </w:rPr>
        <w:t>月</w:t>
      </w:r>
      <w:r>
        <w:rPr>
          <w:rFonts w:ascii="メイリオ" w:eastAsia="メイリオ" w:hAnsi="メイリオ" w:hint="eastAsia"/>
        </w:rPr>
        <w:t>1</w:t>
      </w:r>
      <w:r w:rsidR="009533EF">
        <w:rPr>
          <w:rFonts w:ascii="メイリオ" w:eastAsia="メイリオ" w:hAnsi="メイリオ" w:hint="eastAsia"/>
        </w:rPr>
        <w:t>3</w:t>
      </w:r>
      <w:r w:rsidR="00AA3213">
        <w:rPr>
          <w:rFonts w:ascii="メイリオ" w:eastAsia="メイリオ" w:hAnsi="メイリオ" w:hint="eastAsia"/>
        </w:rPr>
        <w:t>日（</w:t>
      </w:r>
      <w:r>
        <w:rPr>
          <w:rFonts w:ascii="メイリオ" w:eastAsia="メイリオ" w:hAnsi="メイリオ" w:hint="eastAsia"/>
        </w:rPr>
        <w:t>日</w:t>
      </w:r>
      <w:r w:rsidR="00AA3213">
        <w:rPr>
          <w:rFonts w:ascii="メイリオ" w:eastAsia="メイリオ" w:hAnsi="メイリオ" w:hint="eastAsia"/>
        </w:rPr>
        <w:t>）</w:t>
      </w:r>
      <w:r>
        <w:rPr>
          <w:rFonts w:ascii="メイリオ" w:eastAsia="メイリオ" w:hAnsi="メイリオ" w:hint="eastAsia"/>
        </w:rPr>
        <w:t>11</w:t>
      </w:r>
      <w:r w:rsidR="00AA3213">
        <w:rPr>
          <w:rFonts w:ascii="メイリオ" w:eastAsia="メイリオ" w:hAnsi="メイリオ" w:hint="eastAsia"/>
        </w:rPr>
        <w:t>:00</w:t>
      </w:r>
      <w:r w:rsidR="000A1448">
        <w:rPr>
          <w:rFonts w:ascii="メイリオ" w:eastAsia="メイリオ" w:hAnsi="メイリオ" w:hint="eastAsia"/>
        </w:rPr>
        <w:t>～</w:t>
      </w:r>
      <w:r>
        <w:rPr>
          <w:rFonts w:ascii="メイリオ" w:eastAsia="メイリオ" w:hAnsi="メイリオ" w:hint="eastAsia"/>
        </w:rPr>
        <w:t>（臨時総会終了次第）</w:t>
      </w:r>
    </w:p>
    <w:p w14:paraId="54A39A7F" w14:textId="77777777" w:rsidR="00F80457" w:rsidRDefault="00F80457" w:rsidP="00016DF5">
      <w:pPr>
        <w:pStyle w:val="a8"/>
      </w:pPr>
      <w:r w:rsidRPr="00EE24F3">
        <w:rPr>
          <w:rFonts w:hint="eastAsia"/>
        </w:rPr>
        <w:t>以上</w:t>
      </w:r>
    </w:p>
    <w:sectPr w:rsidR="00F80457"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2A8F30" w14:textId="77777777" w:rsidR="009978CC" w:rsidRDefault="009978CC" w:rsidP="00B9183C">
      <w:r>
        <w:separator/>
      </w:r>
    </w:p>
  </w:endnote>
  <w:endnote w:type="continuationSeparator" w:id="0">
    <w:p w14:paraId="20239741" w14:textId="77777777" w:rsidR="009978CC" w:rsidRDefault="009978CC"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4C682B" w14:textId="77777777" w:rsidR="009978CC" w:rsidRDefault="009978CC" w:rsidP="00B9183C">
      <w:r>
        <w:separator/>
      </w:r>
    </w:p>
  </w:footnote>
  <w:footnote w:type="continuationSeparator" w:id="0">
    <w:p w14:paraId="5E1237B8" w14:textId="77777777" w:rsidR="009978CC" w:rsidRDefault="009978CC"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8D210C1"/>
    <w:multiLevelType w:val="hybridMultilevel"/>
    <w:tmpl w:val="9AB0E806"/>
    <w:lvl w:ilvl="0" w:tplc="04090011">
      <w:start w:val="1"/>
      <w:numFmt w:val="decimalEnclosedCircle"/>
      <w:lvlText w:val="%1"/>
      <w:lvlJc w:val="left"/>
      <w:pPr>
        <w:ind w:left="840" w:hanging="420"/>
      </w:pPr>
    </w:lvl>
    <w:lvl w:ilvl="1" w:tplc="67861400">
      <w:start w:val="1"/>
      <w:numFmt w:val="decimalEnclosedCircle"/>
      <w:suff w:val="nothing"/>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nsid w:val="157B44E4"/>
    <w:multiLevelType w:val="hybridMultilevel"/>
    <w:tmpl w:val="0600A992"/>
    <w:lvl w:ilvl="0" w:tplc="65B0A882">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EB025194">
      <w:start w:val="1"/>
      <w:numFmt w:val="decimalEnclosedCircle"/>
      <w:suff w:val="nothing"/>
      <w:lvlText w:val="%3"/>
      <w:lvlJc w:val="left"/>
      <w:pPr>
        <w:ind w:left="2100" w:hanging="420"/>
      </w:pPr>
      <w:rPr>
        <w:rFonts w:hint="eastAsia"/>
      </w:r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
    <w:nsid w:val="18C91C1C"/>
    <w:multiLevelType w:val="hybridMultilevel"/>
    <w:tmpl w:val="16D0A36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4BF21556">
      <w:start w:val="1"/>
      <w:numFmt w:val="bullet"/>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20230C7B"/>
    <w:multiLevelType w:val="hybridMultilevel"/>
    <w:tmpl w:val="BC709E98"/>
    <w:lvl w:ilvl="0" w:tplc="AA40D25A">
      <w:start w:val="1"/>
      <w:numFmt w:val="decimalFullWidth"/>
      <w:lvlText w:val="（%1）"/>
      <w:lvlJc w:val="left"/>
      <w:pPr>
        <w:ind w:left="840" w:hanging="420"/>
      </w:pPr>
      <w:rPr>
        <w:rFonts w:eastAsia="メイリオ" w:hint="eastAsia"/>
        <w:b w:val="0"/>
        <w:i w:val="0"/>
        <w:caps w:val="0"/>
        <w:strike w:val="0"/>
        <w:dstrike w:val="0"/>
        <w:vanish w:val="0"/>
        <w:sz w:val="20"/>
        <w:u w:val="none"/>
        <w:vertAlign w:val="baseline"/>
        <w:em w:val="none"/>
      </w:rPr>
    </w:lvl>
    <w:lvl w:ilvl="1" w:tplc="2B8883E0">
      <w:start w:val="1"/>
      <w:numFmt w:val="decimalFullWidth"/>
      <w:suff w:val="nothing"/>
      <w:lvlText w:val="（%2）"/>
      <w:lvlJc w:val="left"/>
      <w:pPr>
        <w:ind w:left="126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7">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nsid w:val="2D3C1F51"/>
    <w:multiLevelType w:val="hybridMultilevel"/>
    <w:tmpl w:val="24E0EFBE"/>
    <w:lvl w:ilvl="0" w:tplc="3520582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62D2D5B"/>
    <w:multiLevelType w:val="hybridMultilevel"/>
    <w:tmpl w:val="81983588"/>
    <w:lvl w:ilvl="0" w:tplc="65B0A88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33F19D8"/>
    <w:multiLevelType w:val="hybridMultilevel"/>
    <w:tmpl w:val="653656DE"/>
    <w:lvl w:ilvl="0" w:tplc="BBC4D7F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441406F4"/>
    <w:multiLevelType w:val="hybridMultilevel"/>
    <w:tmpl w:val="F94EE81C"/>
    <w:lvl w:ilvl="0" w:tplc="1D64D636">
      <w:start w:val="2"/>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56663C54"/>
    <w:multiLevelType w:val="hybridMultilevel"/>
    <w:tmpl w:val="5C74209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8714B306">
      <w:start w:val="1"/>
      <w:numFmt w:val="bullet"/>
      <w:suff w:val="space"/>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8E93BA9"/>
    <w:multiLevelType w:val="hybridMultilevel"/>
    <w:tmpl w:val="C6E6D94E"/>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89567B4"/>
    <w:multiLevelType w:val="hybridMultilevel"/>
    <w:tmpl w:val="46A8E8DE"/>
    <w:lvl w:ilvl="0" w:tplc="2B8883E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nsid w:val="746507D4"/>
    <w:multiLevelType w:val="hybridMultilevel"/>
    <w:tmpl w:val="5EA42F3E"/>
    <w:lvl w:ilvl="0" w:tplc="221CF36C">
      <w:start w:val="1"/>
      <w:numFmt w:val="decimalFullWidth"/>
      <w:lvlText w:val="（%1）"/>
      <w:lvlJc w:val="left"/>
      <w:pPr>
        <w:ind w:left="840" w:hanging="420"/>
      </w:pPr>
      <w:rPr>
        <w:rFonts w:hint="default"/>
      </w:rPr>
    </w:lvl>
    <w:lvl w:ilvl="1" w:tplc="BBC4D7FC">
      <w:start w:val="1"/>
      <w:numFmt w:val="decimalFullWidth"/>
      <w:suff w:val="nothing"/>
      <w:lvlText w:val="（%2）"/>
      <w:lvlJc w:val="left"/>
      <w:pPr>
        <w:ind w:left="846" w:hanging="420"/>
      </w:pPr>
      <w:rPr>
        <w:rFonts w:hint="default"/>
      </w:rPr>
    </w:lvl>
    <w:lvl w:ilvl="2" w:tplc="45B48F28">
      <w:start w:val="1"/>
      <w:numFmt w:val="bullet"/>
      <w:suff w:val="space"/>
      <w:lvlText w:val="-"/>
      <w:lvlJc w:val="left"/>
      <w:pPr>
        <w:ind w:left="1620" w:hanging="360"/>
      </w:pPr>
      <w:rPr>
        <w:rFonts w:ascii="メイリオ" w:eastAsia="メイリオ" w:hAnsi="メイリオ" w:cstheme="minorBidi" w:hint="eastAsia"/>
      </w:r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7A195602"/>
    <w:multiLevelType w:val="hybridMultilevel"/>
    <w:tmpl w:val="48288FB0"/>
    <w:lvl w:ilvl="0" w:tplc="A4C0E66C">
      <w:start w:val="6"/>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17"/>
  </w:num>
  <w:num w:numId="3">
    <w:abstractNumId w:val="16"/>
  </w:num>
  <w:num w:numId="4">
    <w:abstractNumId w:val="9"/>
  </w:num>
  <w:num w:numId="5">
    <w:abstractNumId w:val="0"/>
  </w:num>
  <w:num w:numId="6">
    <w:abstractNumId w:val="21"/>
  </w:num>
  <w:num w:numId="7">
    <w:abstractNumId w:val="22"/>
  </w:num>
  <w:num w:numId="8">
    <w:abstractNumId w:val="26"/>
  </w:num>
  <w:num w:numId="9">
    <w:abstractNumId w:val="4"/>
  </w:num>
  <w:num w:numId="10">
    <w:abstractNumId w:val="11"/>
  </w:num>
  <w:num w:numId="11">
    <w:abstractNumId w:val="6"/>
  </w:num>
  <w:num w:numId="12">
    <w:abstractNumId w:val="10"/>
  </w:num>
  <w:num w:numId="13">
    <w:abstractNumId w:val="20"/>
  </w:num>
  <w:num w:numId="14">
    <w:abstractNumId w:val="7"/>
  </w:num>
  <w:num w:numId="15">
    <w:abstractNumId w:val="24"/>
  </w:num>
  <w:num w:numId="16">
    <w:abstractNumId w:val="1"/>
  </w:num>
  <w:num w:numId="17">
    <w:abstractNumId w:val="25"/>
  </w:num>
  <w:num w:numId="18">
    <w:abstractNumId w:val="12"/>
  </w:num>
  <w:num w:numId="19">
    <w:abstractNumId w:val="14"/>
  </w:num>
  <w:num w:numId="20">
    <w:abstractNumId w:val="3"/>
  </w:num>
  <w:num w:numId="21">
    <w:abstractNumId w:val="15"/>
  </w:num>
  <w:num w:numId="22">
    <w:abstractNumId w:val="23"/>
  </w:num>
  <w:num w:numId="23">
    <w:abstractNumId w:val="13"/>
  </w:num>
  <w:num w:numId="24">
    <w:abstractNumId w:val="5"/>
  </w:num>
  <w:num w:numId="25">
    <w:abstractNumId w:val="19"/>
  </w:num>
  <w:num w:numId="26">
    <w:abstractNumId w:val="8"/>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16DF5"/>
    <w:rsid w:val="00050FB4"/>
    <w:rsid w:val="000750EF"/>
    <w:rsid w:val="0008482B"/>
    <w:rsid w:val="000A1448"/>
    <w:rsid w:val="000B2931"/>
    <w:rsid w:val="000C56F2"/>
    <w:rsid w:val="000C7714"/>
    <w:rsid w:val="000D0A6C"/>
    <w:rsid w:val="000E6427"/>
    <w:rsid w:val="001070F5"/>
    <w:rsid w:val="00123183"/>
    <w:rsid w:val="00125170"/>
    <w:rsid w:val="001468E5"/>
    <w:rsid w:val="00155F22"/>
    <w:rsid w:val="00183E35"/>
    <w:rsid w:val="001841C2"/>
    <w:rsid w:val="00187BE9"/>
    <w:rsid w:val="00193358"/>
    <w:rsid w:val="001B31A8"/>
    <w:rsid w:val="001B5B77"/>
    <w:rsid w:val="001D4399"/>
    <w:rsid w:val="001F205B"/>
    <w:rsid w:val="0020071E"/>
    <w:rsid w:val="00205595"/>
    <w:rsid w:val="00206F67"/>
    <w:rsid w:val="0022296C"/>
    <w:rsid w:val="00240ABF"/>
    <w:rsid w:val="00251379"/>
    <w:rsid w:val="002523BE"/>
    <w:rsid w:val="00252CE8"/>
    <w:rsid w:val="00261598"/>
    <w:rsid w:val="00271EF8"/>
    <w:rsid w:val="002B37AB"/>
    <w:rsid w:val="002D0089"/>
    <w:rsid w:val="002D5DA9"/>
    <w:rsid w:val="00327968"/>
    <w:rsid w:val="00330925"/>
    <w:rsid w:val="003B5B6B"/>
    <w:rsid w:val="003E2246"/>
    <w:rsid w:val="003F4609"/>
    <w:rsid w:val="004101C6"/>
    <w:rsid w:val="004535E1"/>
    <w:rsid w:val="00461599"/>
    <w:rsid w:val="00461A38"/>
    <w:rsid w:val="0047586C"/>
    <w:rsid w:val="0048317D"/>
    <w:rsid w:val="00492112"/>
    <w:rsid w:val="00494887"/>
    <w:rsid w:val="004B1303"/>
    <w:rsid w:val="004C2525"/>
    <w:rsid w:val="004C7790"/>
    <w:rsid w:val="004D1B3E"/>
    <w:rsid w:val="004D7388"/>
    <w:rsid w:val="00502027"/>
    <w:rsid w:val="005058B6"/>
    <w:rsid w:val="0051534E"/>
    <w:rsid w:val="00524FF7"/>
    <w:rsid w:val="0053411D"/>
    <w:rsid w:val="00551C9C"/>
    <w:rsid w:val="005C76DD"/>
    <w:rsid w:val="006065B8"/>
    <w:rsid w:val="0061756B"/>
    <w:rsid w:val="00621EF3"/>
    <w:rsid w:val="006631AF"/>
    <w:rsid w:val="006D28EB"/>
    <w:rsid w:val="006E3047"/>
    <w:rsid w:val="00701DA2"/>
    <w:rsid w:val="007123FB"/>
    <w:rsid w:val="007175B5"/>
    <w:rsid w:val="00725DAA"/>
    <w:rsid w:val="00725FC9"/>
    <w:rsid w:val="00732B49"/>
    <w:rsid w:val="00753808"/>
    <w:rsid w:val="007575D3"/>
    <w:rsid w:val="00760589"/>
    <w:rsid w:val="00770302"/>
    <w:rsid w:val="00774B1F"/>
    <w:rsid w:val="007974E1"/>
    <w:rsid w:val="007B5C21"/>
    <w:rsid w:val="007B76A0"/>
    <w:rsid w:val="007B7FDF"/>
    <w:rsid w:val="007C5876"/>
    <w:rsid w:val="007C6F4D"/>
    <w:rsid w:val="007D5447"/>
    <w:rsid w:val="007E6A7F"/>
    <w:rsid w:val="007F6D8D"/>
    <w:rsid w:val="008070D2"/>
    <w:rsid w:val="00814968"/>
    <w:rsid w:val="00836A2E"/>
    <w:rsid w:val="00843BE6"/>
    <w:rsid w:val="00865C4E"/>
    <w:rsid w:val="00877087"/>
    <w:rsid w:val="008A5451"/>
    <w:rsid w:val="008C2326"/>
    <w:rsid w:val="008C7997"/>
    <w:rsid w:val="008F11B4"/>
    <w:rsid w:val="00903ED9"/>
    <w:rsid w:val="0093769A"/>
    <w:rsid w:val="0093789A"/>
    <w:rsid w:val="009533EF"/>
    <w:rsid w:val="00965280"/>
    <w:rsid w:val="00967170"/>
    <w:rsid w:val="0097329E"/>
    <w:rsid w:val="009978CC"/>
    <w:rsid w:val="009C00B7"/>
    <w:rsid w:val="009D219A"/>
    <w:rsid w:val="009F3129"/>
    <w:rsid w:val="00A03A40"/>
    <w:rsid w:val="00A332E7"/>
    <w:rsid w:val="00A51116"/>
    <w:rsid w:val="00A56647"/>
    <w:rsid w:val="00AA3213"/>
    <w:rsid w:val="00AA7430"/>
    <w:rsid w:val="00AD2274"/>
    <w:rsid w:val="00AD3695"/>
    <w:rsid w:val="00AE708A"/>
    <w:rsid w:val="00AF2307"/>
    <w:rsid w:val="00B05164"/>
    <w:rsid w:val="00B06BA2"/>
    <w:rsid w:val="00B16C1F"/>
    <w:rsid w:val="00B17672"/>
    <w:rsid w:val="00B22376"/>
    <w:rsid w:val="00B34DB1"/>
    <w:rsid w:val="00B371D9"/>
    <w:rsid w:val="00B454F9"/>
    <w:rsid w:val="00B82FFE"/>
    <w:rsid w:val="00B9036E"/>
    <w:rsid w:val="00B9183C"/>
    <w:rsid w:val="00BC5295"/>
    <w:rsid w:val="00BC54A4"/>
    <w:rsid w:val="00BF5629"/>
    <w:rsid w:val="00C15895"/>
    <w:rsid w:val="00C277BD"/>
    <w:rsid w:val="00C37C61"/>
    <w:rsid w:val="00C42E10"/>
    <w:rsid w:val="00C71B48"/>
    <w:rsid w:val="00C906C1"/>
    <w:rsid w:val="00CB4F7B"/>
    <w:rsid w:val="00CE773A"/>
    <w:rsid w:val="00D00709"/>
    <w:rsid w:val="00D022E6"/>
    <w:rsid w:val="00D0687E"/>
    <w:rsid w:val="00D071FD"/>
    <w:rsid w:val="00D124D5"/>
    <w:rsid w:val="00D247E6"/>
    <w:rsid w:val="00D372DC"/>
    <w:rsid w:val="00D463A9"/>
    <w:rsid w:val="00D52393"/>
    <w:rsid w:val="00D8182A"/>
    <w:rsid w:val="00DB4995"/>
    <w:rsid w:val="00E24FA2"/>
    <w:rsid w:val="00E41A13"/>
    <w:rsid w:val="00E50515"/>
    <w:rsid w:val="00E67F1E"/>
    <w:rsid w:val="00ED745D"/>
    <w:rsid w:val="00EE24F3"/>
    <w:rsid w:val="00EE5DC6"/>
    <w:rsid w:val="00EF2178"/>
    <w:rsid w:val="00F008B0"/>
    <w:rsid w:val="00F1132B"/>
    <w:rsid w:val="00F12B2C"/>
    <w:rsid w:val="00F3398E"/>
    <w:rsid w:val="00F454D4"/>
    <w:rsid w:val="00F80457"/>
    <w:rsid w:val="00FA715E"/>
    <w:rsid w:val="00FB67AA"/>
    <w:rsid w:val="00FC1947"/>
    <w:rsid w:val="00FC50F0"/>
    <w:rsid w:val="00FD2EA4"/>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B76A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B76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2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3</Pages>
  <Words>310</Words>
  <Characters>1769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6</cp:revision>
  <cp:lastPrinted>2015-01-24T02:58:00Z</cp:lastPrinted>
  <dcterms:created xsi:type="dcterms:W3CDTF">2015-11-09T06:23:00Z</dcterms:created>
  <dcterms:modified xsi:type="dcterms:W3CDTF">2015-11-10T18:55:00Z</dcterms:modified>
</cp:coreProperties>
</file>